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E1" w:rsidRDefault="007217E1" w:rsidP="001A087C">
      <w:pPr>
        <w:pStyle w:val="VH2"/>
      </w:pPr>
      <w:r>
        <w:t>New Product</w:t>
      </w:r>
      <w:r w:rsidR="000A4135">
        <w:t>(s)</w:t>
      </w:r>
      <w:r>
        <w:t xml:space="preserve"> Submission</w:t>
      </w:r>
      <w:r w:rsidR="00753FF7">
        <w:t xml:space="preserve"> to Jury </w:t>
      </w:r>
    </w:p>
    <w:p w:rsidR="006B7223" w:rsidRDefault="00106400" w:rsidP="007217E1">
      <w:pPr>
        <w:spacing w:after="200"/>
        <w:rPr>
          <w:rFonts w:cs="Arial"/>
          <w:color w:val="000000"/>
          <w:szCs w:val="22"/>
        </w:rPr>
      </w:pPr>
      <w:r>
        <w:rPr>
          <w:noProof/>
        </w:rPr>
        <w:drawing>
          <wp:anchor distT="0" distB="0" distL="114300" distR="114300" simplePos="0" relativeHeight="251661312" behindDoc="0" locked="0" layoutInCell="1" allowOverlap="1" wp14:anchorId="61631AA6" wp14:editId="3202361C">
            <wp:simplePos x="0" y="0"/>
            <wp:positionH relativeFrom="column">
              <wp:posOffset>5245100</wp:posOffset>
            </wp:positionH>
            <wp:positionV relativeFrom="paragraph">
              <wp:posOffset>508000</wp:posOffset>
            </wp:positionV>
            <wp:extent cx="1752600" cy="952500"/>
            <wp:effectExtent l="0" t="0" r="0" b="0"/>
            <wp:wrapNone/>
            <wp:docPr id="3" name="Picture 3" descr="https://lh3.googleusercontent.com/iCim828x80GX_y9ZB8g65vaymWYCsaSoAqzF6Syg64Ak_9_4HgMUEjz4tJSysi41N2kYByCIBgWVCz02z-nRiIxMMR0uxrZwsjqdrvy0gKWKQeY2ZhObPXLLP4A8xjqgbkZ-DdolOklIYtqs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iCim828x80GX_y9ZB8g65vaymWYCsaSoAqzF6Syg64Ak_9_4HgMUEjz4tJSysi41N2kYByCIBgWVCz02z-nRiIxMMR0uxrZwsjqdrvy0gKWKQeY2ZhObPXLLP4A8xjqgbkZ-DdolOklIYtqsj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752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581" w:rsidRPr="003C4581">
        <w:rPr>
          <w:rFonts w:cs="Arial"/>
          <w:color w:val="000000"/>
          <w:szCs w:val="22"/>
        </w:rPr>
        <w:t>PFM is a farmer focused organization that takes pride in the unique and quality food items sold in its markets. Product jury is an important part of our process to determine which products best fit in our market.</w:t>
      </w:r>
      <w:r w:rsidR="003C4581">
        <w:rPr>
          <w:rFonts w:cs="Arial"/>
          <w:color w:val="000000"/>
          <w:szCs w:val="22"/>
        </w:rPr>
        <w:t xml:space="preserve">  Please turn this paperwork in with a sample of your product(s).</w:t>
      </w:r>
    </w:p>
    <w:p w:rsidR="003C4581" w:rsidRPr="003C4581" w:rsidRDefault="003C4581" w:rsidP="007217E1">
      <w:pPr>
        <w:spacing w:after="200"/>
        <w:rPr>
          <w:rFonts w:cs="Arial"/>
          <w:color w:val="000000"/>
          <w:szCs w:val="22"/>
        </w:rPr>
      </w:pPr>
    </w:p>
    <w:p w:rsidR="007217E1" w:rsidRPr="001A41EB" w:rsidRDefault="001A087C" w:rsidP="007217E1">
      <w:pPr>
        <w:spacing w:after="200"/>
        <w:rPr>
          <w:rFonts w:cs="Arial"/>
          <w:szCs w:val="22"/>
        </w:rPr>
      </w:pPr>
      <w:r w:rsidRPr="001A41EB">
        <w:rPr>
          <w:rFonts w:cs="Arial"/>
          <w:color w:val="000000"/>
          <w:szCs w:val="22"/>
        </w:rPr>
        <w:t xml:space="preserve">Vendor </w:t>
      </w:r>
      <w:r w:rsidR="007217E1" w:rsidRPr="001A41EB">
        <w:rPr>
          <w:rFonts w:cs="Arial"/>
          <w:color w:val="000000"/>
          <w:szCs w:val="22"/>
        </w:rPr>
        <w:t>Name</w:t>
      </w:r>
      <w:r w:rsidRPr="001A41EB">
        <w:rPr>
          <w:rFonts w:cs="Arial"/>
          <w:color w:val="000000"/>
          <w:szCs w:val="22"/>
        </w:rPr>
        <w:t>_____________________________________________</w:t>
      </w:r>
    </w:p>
    <w:p w:rsidR="007217E1" w:rsidRPr="001A41EB" w:rsidRDefault="006B7223" w:rsidP="007217E1">
      <w:pPr>
        <w:spacing w:after="200"/>
        <w:rPr>
          <w:rFonts w:cs="Arial"/>
          <w:szCs w:val="22"/>
        </w:rPr>
      </w:pPr>
      <w:r w:rsidRPr="001A41EB">
        <w:rPr>
          <w:rFonts w:cs="Arial"/>
          <w:color w:val="000000"/>
          <w:szCs w:val="22"/>
        </w:rPr>
        <w:t xml:space="preserve">Date </w:t>
      </w:r>
      <w:r w:rsidR="007217E1" w:rsidRPr="001A41EB">
        <w:rPr>
          <w:rFonts w:cs="Arial"/>
          <w:color w:val="000000"/>
          <w:szCs w:val="22"/>
        </w:rPr>
        <w:t>___________________________</w:t>
      </w:r>
      <w:r w:rsidR="001A087C" w:rsidRPr="001A41EB">
        <w:rPr>
          <w:rFonts w:cs="Arial"/>
          <w:color w:val="000000"/>
          <w:szCs w:val="22"/>
        </w:rPr>
        <w:t>_______</w:t>
      </w:r>
      <w:r w:rsidRPr="001A41EB">
        <w:rPr>
          <w:rFonts w:cs="Arial"/>
          <w:color w:val="000000"/>
          <w:szCs w:val="22"/>
        </w:rPr>
        <w:t>__________________</w:t>
      </w:r>
    </w:p>
    <w:p w:rsidR="00753FF7" w:rsidRDefault="00753FF7" w:rsidP="00753FF7">
      <w:pPr>
        <w:spacing w:line="360" w:lineRule="auto"/>
        <w:textAlignment w:val="baseline"/>
        <w:rPr>
          <w:rFonts w:cs="Arial"/>
          <w:color w:val="000000"/>
          <w:szCs w:val="22"/>
        </w:rPr>
      </w:pPr>
    </w:p>
    <w:p w:rsidR="00753FF7" w:rsidRPr="001A41EB" w:rsidRDefault="00753FF7" w:rsidP="00753FF7">
      <w:pPr>
        <w:spacing w:line="360" w:lineRule="auto"/>
        <w:textAlignment w:val="baseline"/>
        <w:rPr>
          <w:rFonts w:cs="Arial"/>
          <w:color w:val="000000"/>
          <w:szCs w:val="22"/>
        </w:rPr>
      </w:pPr>
      <w:r>
        <w:rPr>
          <w:rFonts w:cs="Arial"/>
          <w:noProof/>
          <w:color w:val="000000"/>
          <w:szCs w:val="22"/>
        </w:rPr>
        <mc:AlternateContent>
          <mc:Choice Requires="wps">
            <w:drawing>
              <wp:anchor distT="0" distB="0" distL="114300" distR="114300" simplePos="0" relativeHeight="251668480" behindDoc="0" locked="0" layoutInCell="1" allowOverlap="1" wp14:anchorId="6BE111CD" wp14:editId="3474D4AB">
                <wp:simplePos x="0" y="0"/>
                <wp:positionH relativeFrom="column">
                  <wp:posOffset>38100</wp:posOffset>
                </wp:positionH>
                <wp:positionV relativeFrom="paragraph">
                  <wp:posOffset>227330</wp:posOffset>
                </wp:positionV>
                <wp:extent cx="165100" cy="1460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65100" cy="1460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pt;margin-top:17.9pt;width:13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" fillcolor="white [3212]" strokecolor="black [3213]" strokeweight=".5pt"/>
            </w:pict>
          </mc:Fallback>
        </mc:AlternateContent>
      </w:r>
      <w:r w:rsidRPr="001A41EB">
        <w:rPr>
          <w:rFonts w:cs="Arial"/>
          <w:color w:val="000000"/>
          <w:szCs w:val="22"/>
        </w:rPr>
        <w:t>Vendor Checklist</w:t>
      </w:r>
      <w:r>
        <w:rPr>
          <w:rFonts w:cs="Arial"/>
          <w:color w:val="000000"/>
          <w:szCs w:val="22"/>
        </w:rPr>
        <w:t xml:space="preserve"> for Jury</w:t>
      </w:r>
    </w:p>
    <w:p w:rsidR="00753FF7" w:rsidRPr="001A41EB" w:rsidRDefault="00753FF7" w:rsidP="00753FF7">
      <w:pPr>
        <w:spacing w:line="360" w:lineRule="auto"/>
        <w:ind w:left="360"/>
        <w:textAlignment w:val="baseline"/>
        <w:rPr>
          <w:rFonts w:cs="Arial"/>
          <w:color w:val="000000"/>
          <w:szCs w:val="22"/>
        </w:rPr>
      </w:pPr>
      <w:r>
        <w:rPr>
          <w:rFonts w:cs="Arial"/>
          <w:noProof/>
          <w:color w:val="000000"/>
          <w:szCs w:val="22"/>
        </w:rPr>
        <mc:AlternateContent>
          <mc:Choice Requires="wps">
            <w:drawing>
              <wp:anchor distT="0" distB="0" distL="114300" distR="114300" simplePos="0" relativeHeight="251674624" behindDoc="0" locked="0" layoutInCell="1" allowOverlap="1" wp14:anchorId="54139F8E" wp14:editId="0FDCE46E">
                <wp:simplePos x="0" y="0"/>
                <wp:positionH relativeFrom="column">
                  <wp:posOffset>38100</wp:posOffset>
                </wp:positionH>
                <wp:positionV relativeFrom="paragraph">
                  <wp:posOffset>227330</wp:posOffset>
                </wp:positionV>
                <wp:extent cx="165100" cy="1460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165100" cy="1460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pt;margin-top:17.9pt;width:13pt;height:1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" fillcolor="white [3212]" strokecolor="black [3213]" strokeweight=".5pt"/>
            </w:pict>
          </mc:Fallback>
        </mc:AlternateContent>
      </w:r>
      <w:r>
        <w:rPr>
          <w:rFonts w:cs="Arial"/>
          <w:color w:val="000000"/>
          <w:szCs w:val="22"/>
        </w:rPr>
        <w:t xml:space="preserve"> </w:t>
      </w:r>
      <w:r w:rsidRPr="001A41EB">
        <w:rPr>
          <w:rFonts w:cs="Arial"/>
          <w:color w:val="000000"/>
          <w:szCs w:val="22"/>
        </w:rPr>
        <w:t xml:space="preserve">Product </w:t>
      </w:r>
      <w:r>
        <w:rPr>
          <w:rFonts w:cs="Arial"/>
          <w:color w:val="000000"/>
          <w:szCs w:val="22"/>
        </w:rPr>
        <w:t xml:space="preserve">in final sale packaging </w:t>
      </w:r>
      <w:r w:rsidR="00241E14">
        <w:rPr>
          <w:rFonts w:cs="Arial"/>
          <w:color w:val="000000"/>
          <w:szCs w:val="22"/>
        </w:rPr>
        <w:t>(or if not finalized, a description of intended packaging)</w:t>
      </w:r>
    </w:p>
    <w:p w:rsidR="00753FF7" w:rsidRPr="001A41EB" w:rsidRDefault="00753FF7" w:rsidP="00753FF7">
      <w:pPr>
        <w:spacing w:line="360" w:lineRule="auto"/>
        <w:ind w:left="360"/>
        <w:textAlignment w:val="baseline"/>
        <w:rPr>
          <w:rFonts w:cs="Arial"/>
          <w:color w:val="000000"/>
          <w:szCs w:val="22"/>
        </w:rPr>
      </w:pPr>
      <w:r>
        <w:rPr>
          <w:szCs w:val="22"/>
        </w:rPr>
        <w:t xml:space="preserve"> </w:t>
      </w:r>
      <w:r w:rsidRPr="001A41EB">
        <w:rPr>
          <w:szCs w:val="22"/>
        </w:rPr>
        <w:t>Legal requirements labeled such as net weight and ingredients</w:t>
      </w:r>
    </w:p>
    <w:p w:rsidR="00753FF7" w:rsidRPr="001A41EB" w:rsidRDefault="00753FF7" w:rsidP="00753FF7">
      <w:pPr>
        <w:spacing w:line="360" w:lineRule="auto"/>
        <w:ind w:left="360"/>
        <w:textAlignment w:val="baseline"/>
        <w:rPr>
          <w:rFonts w:cs="Arial"/>
          <w:color w:val="000000"/>
          <w:szCs w:val="22"/>
        </w:rPr>
      </w:pPr>
      <w:r>
        <w:rPr>
          <w:rFonts w:cs="Arial"/>
          <w:noProof/>
          <w:color w:val="000000"/>
          <w:szCs w:val="22"/>
        </w:rPr>
        <mc:AlternateContent>
          <mc:Choice Requires="wps">
            <w:drawing>
              <wp:anchor distT="0" distB="0" distL="114300" distR="114300" simplePos="0" relativeHeight="251670528" behindDoc="0" locked="0" layoutInCell="1" allowOverlap="1" wp14:anchorId="353F2193" wp14:editId="51F7DEEA">
                <wp:simplePos x="0" y="0"/>
                <wp:positionH relativeFrom="column">
                  <wp:posOffset>38100</wp:posOffset>
                </wp:positionH>
                <wp:positionV relativeFrom="paragraph">
                  <wp:posOffset>5715</wp:posOffset>
                </wp:positionV>
                <wp:extent cx="165100" cy="1460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65100" cy="1460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pt;margin-top:.45pt;width:13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" fillcolor="white [3212]" strokecolor="black [3213]" strokeweight=".5pt"/>
            </w:pict>
          </mc:Fallback>
        </mc:AlternateContent>
      </w:r>
      <w:r>
        <w:rPr>
          <w:szCs w:val="22"/>
        </w:rPr>
        <w:t xml:space="preserve"> </w:t>
      </w:r>
      <w:r w:rsidRPr="001A41EB">
        <w:rPr>
          <w:szCs w:val="22"/>
        </w:rPr>
        <w:t>At least 25% of raw ingredients are purchased directly from local farms</w:t>
      </w:r>
    </w:p>
    <w:p w:rsidR="00753FF7" w:rsidRPr="001A41EB" w:rsidRDefault="00753FF7" w:rsidP="00753FF7">
      <w:pPr>
        <w:spacing w:line="360" w:lineRule="auto"/>
        <w:ind w:left="360"/>
        <w:textAlignment w:val="baseline"/>
        <w:rPr>
          <w:rFonts w:cs="Arial"/>
          <w:color w:val="000000"/>
          <w:szCs w:val="22"/>
        </w:rPr>
      </w:pPr>
      <w:r>
        <w:rPr>
          <w:rFonts w:cs="Arial"/>
          <w:noProof/>
          <w:color w:val="000000"/>
          <w:szCs w:val="22"/>
        </w:rPr>
        <mc:AlternateContent>
          <mc:Choice Requires="wps">
            <w:drawing>
              <wp:anchor distT="0" distB="0" distL="114300" distR="114300" simplePos="0" relativeHeight="251672576" behindDoc="0" locked="0" layoutInCell="1" allowOverlap="1" wp14:anchorId="35BAEEB2" wp14:editId="5F63F6A8">
                <wp:simplePos x="0" y="0"/>
                <wp:positionH relativeFrom="column">
                  <wp:posOffset>38100</wp:posOffset>
                </wp:positionH>
                <wp:positionV relativeFrom="paragraph">
                  <wp:posOffset>0</wp:posOffset>
                </wp:positionV>
                <wp:extent cx="165100" cy="1460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165100" cy="1460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pt;margin-top:0;width:13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" fillcolor="white [3212]" strokecolor="black [3213]" strokeweight=".5pt"/>
            </w:pict>
          </mc:Fallback>
        </mc:AlternateContent>
      </w:r>
      <w:r>
        <w:rPr>
          <w:rFonts w:cs="Arial"/>
          <w:color w:val="000000"/>
          <w:szCs w:val="22"/>
        </w:rPr>
        <w:t xml:space="preserve"> </w:t>
      </w:r>
      <w:r w:rsidRPr="001A41EB">
        <w:rPr>
          <w:rFonts w:cs="Arial"/>
          <w:color w:val="000000"/>
          <w:szCs w:val="22"/>
        </w:rPr>
        <w:t>Ingredient sourcing form included</w:t>
      </w:r>
    </w:p>
    <w:p w:rsidR="00281CC5" w:rsidRPr="001A41EB" w:rsidRDefault="00281CC5" w:rsidP="007217E1">
      <w:pPr>
        <w:spacing w:after="200"/>
        <w:rPr>
          <w:rFonts w:cs="Arial"/>
          <w:color w:val="000000"/>
          <w:szCs w:val="22"/>
        </w:rPr>
      </w:pPr>
    </w:p>
    <w:p w:rsidR="00753FF7" w:rsidRDefault="007217E1" w:rsidP="007217E1">
      <w:pPr>
        <w:spacing w:after="200"/>
        <w:rPr>
          <w:rFonts w:cs="Arial"/>
          <w:color w:val="000000"/>
          <w:szCs w:val="22"/>
        </w:rPr>
      </w:pPr>
      <w:r w:rsidRPr="001A41EB">
        <w:rPr>
          <w:rFonts w:cs="Arial"/>
          <w:color w:val="000000"/>
          <w:szCs w:val="22"/>
        </w:rPr>
        <w:t>Product</w:t>
      </w:r>
      <w:r w:rsidR="000A4135">
        <w:rPr>
          <w:rFonts w:cs="Arial"/>
          <w:color w:val="000000"/>
          <w:szCs w:val="22"/>
        </w:rPr>
        <w:t>(s)</w:t>
      </w:r>
      <w:r w:rsidRPr="001A41EB">
        <w:rPr>
          <w:rFonts w:cs="Arial"/>
          <w:color w:val="000000"/>
          <w:szCs w:val="22"/>
        </w:rPr>
        <w:t xml:space="preserve"> </w:t>
      </w:r>
      <w:r w:rsidR="00753FF7">
        <w:rPr>
          <w:rFonts w:cs="Arial"/>
          <w:color w:val="000000"/>
          <w:szCs w:val="22"/>
        </w:rPr>
        <w:t>Name</w:t>
      </w:r>
      <w:r w:rsidR="003C4581">
        <w:rPr>
          <w:rFonts w:cs="Arial"/>
          <w:color w:val="000000"/>
          <w:szCs w:val="22"/>
        </w:rPr>
        <w:t xml:space="preserve">, </w:t>
      </w:r>
      <w:r w:rsidRPr="001A41EB">
        <w:rPr>
          <w:rFonts w:cs="Arial"/>
          <w:color w:val="000000"/>
          <w:szCs w:val="22"/>
        </w:rPr>
        <w:t>Description</w:t>
      </w:r>
      <w:r w:rsidR="003C4581">
        <w:rPr>
          <w:rFonts w:cs="Arial"/>
          <w:color w:val="000000"/>
          <w:szCs w:val="22"/>
        </w:rPr>
        <w:t xml:space="preserve"> and Price</w:t>
      </w:r>
      <w:r w:rsidR="00AE5609">
        <w:rPr>
          <w:rFonts w:cs="Arial"/>
          <w:color w:val="000000"/>
          <w:szCs w:val="22"/>
        </w:rPr>
        <w:t xml:space="preserve"> </w:t>
      </w:r>
    </w:p>
    <w:p w:rsidR="006D170C" w:rsidRPr="00753FF7" w:rsidRDefault="007217E1" w:rsidP="00753FF7">
      <w:pPr>
        <w:pStyle w:val="ListParagraph"/>
        <w:numPr>
          <w:ilvl w:val="0"/>
          <w:numId w:val="3"/>
        </w:numPr>
        <w:spacing w:after="200" w:line="480" w:lineRule="auto"/>
        <w:rPr>
          <w:rFonts w:cs="Arial"/>
          <w:color w:val="000000"/>
          <w:szCs w:val="22"/>
        </w:rPr>
      </w:pPr>
      <w:r w:rsidRPr="00753FF7">
        <w:rPr>
          <w:rFonts w:cs="Arial"/>
          <w:color w:val="000000"/>
          <w:szCs w:val="22"/>
        </w:rPr>
        <w:t>_________________________</w:t>
      </w:r>
      <w:r w:rsidR="006D170C" w:rsidRPr="00753FF7">
        <w:rPr>
          <w:rFonts w:cs="Arial"/>
          <w:color w:val="000000"/>
          <w:szCs w:val="22"/>
        </w:rPr>
        <w:t>____</w:t>
      </w:r>
      <w:r w:rsidR="004D2542" w:rsidRPr="00753FF7">
        <w:rPr>
          <w:rFonts w:cs="Arial"/>
          <w:color w:val="000000"/>
          <w:szCs w:val="22"/>
        </w:rPr>
        <w:t>______________________________</w:t>
      </w:r>
      <w:r w:rsidR="00753FF7">
        <w:rPr>
          <w:rFonts w:cs="Arial"/>
          <w:color w:val="000000"/>
          <w:szCs w:val="22"/>
        </w:rPr>
        <w:t>__________________</w:t>
      </w:r>
    </w:p>
    <w:p w:rsidR="007217E1" w:rsidRPr="00753FF7" w:rsidRDefault="006D170C" w:rsidP="00753FF7">
      <w:pPr>
        <w:pStyle w:val="ListParagraph"/>
        <w:numPr>
          <w:ilvl w:val="0"/>
          <w:numId w:val="3"/>
        </w:numPr>
        <w:spacing w:after="200" w:line="480" w:lineRule="auto"/>
        <w:rPr>
          <w:rFonts w:cs="Arial"/>
          <w:color w:val="000000"/>
          <w:szCs w:val="22"/>
        </w:rPr>
      </w:pPr>
      <w:r w:rsidRPr="00753FF7">
        <w:rPr>
          <w:rFonts w:cs="Arial"/>
          <w:color w:val="000000"/>
          <w:szCs w:val="22"/>
        </w:rPr>
        <w:t>______________________________________________________________________</w:t>
      </w:r>
      <w:r w:rsidR="001A41EB" w:rsidRPr="00753FF7">
        <w:rPr>
          <w:rFonts w:cs="Arial"/>
          <w:color w:val="000000"/>
          <w:szCs w:val="22"/>
        </w:rPr>
        <w:t>_______</w:t>
      </w:r>
    </w:p>
    <w:p w:rsidR="000A4135" w:rsidRPr="00753FF7" w:rsidRDefault="006D170C" w:rsidP="00753FF7">
      <w:pPr>
        <w:pStyle w:val="ListParagraph"/>
        <w:numPr>
          <w:ilvl w:val="0"/>
          <w:numId w:val="3"/>
        </w:numPr>
        <w:spacing w:after="200" w:line="480" w:lineRule="auto"/>
        <w:rPr>
          <w:rFonts w:cs="Arial"/>
          <w:color w:val="000000"/>
          <w:szCs w:val="22"/>
        </w:rPr>
      </w:pP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t>______________________________________________________________________</w:t>
      </w:r>
      <w:r w:rsidR="001A41EB" w:rsidRPr="00753FF7">
        <w:rPr>
          <w:rFonts w:cs="Arial"/>
          <w:color w:val="000000"/>
          <w:szCs w:val="22"/>
        </w:rPr>
        <w:t>_______</w:t>
      </w:r>
    </w:p>
    <w:p w:rsidR="000A4135" w:rsidRPr="00753FF7" w:rsidRDefault="000A4135" w:rsidP="00753FF7">
      <w:pPr>
        <w:pStyle w:val="ListParagraph"/>
        <w:numPr>
          <w:ilvl w:val="0"/>
          <w:numId w:val="3"/>
        </w:numPr>
        <w:spacing w:after="200" w:line="480" w:lineRule="auto"/>
        <w:rPr>
          <w:rFonts w:cs="Arial"/>
          <w:color w:val="000000"/>
          <w:szCs w:val="22"/>
        </w:rPr>
      </w:pPr>
      <w:r w:rsidRPr="00753FF7">
        <w:rPr>
          <w:rFonts w:cs="Arial"/>
          <w:color w:val="000000"/>
          <w:szCs w:val="22"/>
        </w:rPr>
        <w:t>_____________________________________________________________________________</w:t>
      </w:r>
    </w:p>
    <w:p w:rsidR="000A4135" w:rsidRPr="00753FF7" w:rsidRDefault="000A4135" w:rsidP="00753FF7">
      <w:pPr>
        <w:pStyle w:val="ListParagraph"/>
        <w:numPr>
          <w:ilvl w:val="0"/>
          <w:numId w:val="3"/>
        </w:numPr>
        <w:spacing w:after="200" w:line="480" w:lineRule="auto"/>
        <w:rPr>
          <w:rFonts w:cs="Arial"/>
          <w:color w:val="000000"/>
          <w:szCs w:val="22"/>
        </w:rPr>
      </w:pP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r>
      <w:r w:rsidRPr="00753FF7">
        <w:rPr>
          <w:rFonts w:cs="Arial"/>
          <w:color w:val="000000"/>
          <w:szCs w:val="22"/>
        </w:rPr>
        <w:softHyphen/>
        <w:t>_____________________________________________________________________________</w:t>
      </w:r>
    </w:p>
    <w:p w:rsidR="000A4135" w:rsidRPr="001A41EB" w:rsidRDefault="00753FF7" w:rsidP="007217E1">
      <w:pPr>
        <w:spacing w:after="200"/>
        <w:rPr>
          <w:rFonts w:cs="Arial"/>
          <w:color w:val="000000"/>
          <w:szCs w:val="22"/>
        </w:rPr>
      </w:pPr>
      <w:r>
        <w:rPr>
          <w:rFonts w:cs="Arial"/>
          <w:color w:val="000000"/>
          <w:szCs w:val="22"/>
        </w:rPr>
        <w:t>How/where produced: ______________________________________________________</w:t>
      </w:r>
      <w:r w:rsidR="003C4581">
        <w:rPr>
          <w:rFonts w:cs="Arial"/>
          <w:color w:val="000000"/>
          <w:szCs w:val="22"/>
        </w:rPr>
        <w:t>___________</w:t>
      </w:r>
    </w:p>
    <w:p w:rsidR="00281CC5" w:rsidRPr="001A41EB" w:rsidRDefault="00753FF7" w:rsidP="007217E1">
      <w:pPr>
        <w:spacing w:after="200"/>
        <w:rPr>
          <w:rFonts w:cs="Arial"/>
          <w:color w:val="000000"/>
          <w:szCs w:val="22"/>
        </w:rPr>
      </w:pPr>
      <w:r>
        <w:rPr>
          <w:rFonts w:cs="Arial"/>
          <w:color w:val="000000"/>
          <w:szCs w:val="22"/>
        </w:rPr>
        <w:t xml:space="preserve">Where your products are sold (states, stores, markets): </w:t>
      </w:r>
      <w:r w:rsidR="00281CC5" w:rsidRPr="001A41EB">
        <w:rPr>
          <w:rFonts w:cs="Arial"/>
          <w:color w:val="000000"/>
          <w:szCs w:val="22"/>
        </w:rPr>
        <w:t>______________</w:t>
      </w:r>
      <w:r w:rsidR="001A087C" w:rsidRPr="001A41EB">
        <w:rPr>
          <w:rFonts w:cs="Arial"/>
          <w:color w:val="000000"/>
          <w:szCs w:val="22"/>
        </w:rPr>
        <w:t>________________________</w:t>
      </w:r>
      <w:r>
        <w:rPr>
          <w:rFonts w:cs="Arial"/>
          <w:color w:val="000000"/>
          <w:szCs w:val="22"/>
        </w:rPr>
        <w:t>_</w:t>
      </w:r>
    </w:p>
    <w:p w:rsidR="001A41EB" w:rsidRDefault="001A41EB" w:rsidP="007217E1">
      <w:pPr>
        <w:spacing w:after="200"/>
        <w:rPr>
          <w:rFonts w:cs="Arial"/>
          <w:color w:val="000000"/>
          <w:szCs w:val="22"/>
        </w:rPr>
      </w:pPr>
      <w:r w:rsidRPr="001A41EB">
        <w:rPr>
          <w:rFonts w:cs="Arial"/>
          <w:color w:val="000000"/>
          <w:szCs w:val="22"/>
        </w:rPr>
        <w:t>Allergen/Health Claims</w:t>
      </w:r>
      <w:r w:rsidR="00753FF7">
        <w:rPr>
          <w:rFonts w:cs="Arial"/>
          <w:color w:val="000000"/>
          <w:szCs w:val="22"/>
        </w:rPr>
        <w:t xml:space="preserve">: </w:t>
      </w:r>
      <w:r w:rsidRPr="001A41EB">
        <w:rPr>
          <w:rFonts w:cs="Arial"/>
          <w:color w:val="000000"/>
          <w:szCs w:val="22"/>
        </w:rPr>
        <w:t>__________</w:t>
      </w:r>
      <w:r>
        <w:rPr>
          <w:rFonts w:cs="Arial"/>
          <w:color w:val="000000"/>
          <w:szCs w:val="22"/>
        </w:rPr>
        <w:t>_</w:t>
      </w:r>
      <w:r w:rsidRPr="001A41EB">
        <w:rPr>
          <w:rFonts w:cs="Arial"/>
          <w:color w:val="000000"/>
          <w:szCs w:val="22"/>
        </w:rPr>
        <w:t>_________________________________________</w:t>
      </w:r>
      <w:r>
        <w:rPr>
          <w:rFonts w:cs="Arial"/>
          <w:color w:val="000000"/>
          <w:szCs w:val="22"/>
        </w:rPr>
        <w:t>_______</w:t>
      </w:r>
      <w:r w:rsidR="003C4581">
        <w:rPr>
          <w:rFonts w:cs="Arial"/>
          <w:color w:val="000000"/>
          <w:szCs w:val="22"/>
        </w:rPr>
        <w:t>_____</w:t>
      </w:r>
    </w:p>
    <w:p w:rsidR="00281CC5" w:rsidRDefault="00281CC5" w:rsidP="006D170C">
      <w:pPr>
        <w:textAlignment w:val="baseline"/>
        <w:rPr>
          <w:rFonts w:cs="Arial"/>
          <w:color w:val="000000"/>
          <w:szCs w:val="22"/>
        </w:rPr>
      </w:pPr>
    </w:p>
    <w:p w:rsidR="00FC6419" w:rsidRDefault="00FC6419" w:rsidP="006D170C">
      <w:pPr>
        <w:textAlignment w:val="baseline"/>
        <w:rPr>
          <w:rFonts w:cs="Arial"/>
          <w:color w:val="000000"/>
          <w:szCs w:val="22"/>
        </w:rPr>
      </w:pPr>
    </w:p>
    <w:p w:rsidR="00FC6419" w:rsidRPr="001A41EB" w:rsidRDefault="00FC6419" w:rsidP="006D170C">
      <w:pPr>
        <w:textAlignment w:val="baseline"/>
        <w:rPr>
          <w:rFonts w:cs="Arial"/>
          <w:color w:val="000000"/>
          <w:szCs w:val="22"/>
        </w:rPr>
      </w:pPr>
    </w:p>
    <w:p w:rsidR="00D05D2D" w:rsidRPr="001A41EB" w:rsidRDefault="00F00A02" w:rsidP="00D05D2D">
      <w:pPr>
        <w:spacing w:after="200"/>
        <w:textAlignment w:val="baseline"/>
        <w:rPr>
          <w:rFonts w:cs="Arial"/>
          <w:color w:val="000000"/>
          <w:szCs w:val="22"/>
        </w:rPr>
      </w:pPr>
      <w:r>
        <w:rPr>
          <w:rFonts w:cs="Arial"/>
          <w:color w:val="000000"/>
          <w:szCs w:val="22"/>
        </w:rPr>
        <w:t>Add</w:t>
      </w:r>
      <w:r w:rsidR="00D05D2D" w:rsidRPr="001A41EB">
        <w:rPr>
          <w:rFonts w:cs="Arial"/>
          <w:color w:val="000000"/>
          <w:szCs w:val="22"/>
        </w:rPr>
        <w:t xml:space="preserve"> </w:t>
      </w:r>
      <w:r>
        <w:rPr>
          <w:rFonts w:cs="Arial"/>
          <w:color w:val="000000"/>
          <w:szCs w:val="22"/>
        </w:rPr>
        <w:t xml:space="preserve">additional </w:t>
      </w:r>
      <w:r w:rsidR="003C4581">
        <w:rPr>
          <w:rFonts w:cs="Arial"/>
          <w:color w:val="000000"/>
          <w:szCs w:val="22"/>
        </w:rPr>
        <w:t xml:space="preserve">information </w:t>
      </w:r>
      <w:r>
        <w:rPr>
          <w:rFonts w:cs="Arial"/>
          <w:color w:val="000000"/>
          <w:szCs w:val="22"/>
        </w:rPr>
        <w:t xml:space="preserve">or stories </w:t>
      </w:r>
      <w:r w:rsidR="003C4581">
        <w:rPr>
          <w:rFonts w:cs="Arial"/>
          <w:color w:val="000000"/>
          <w:szCs w:val="22"/>
        </w:rPr>
        <w:t>about your product(s)</w:t>
      </w:r>
    </w:p>
    <w:p w:rsidR="00D05D2D" w:rsidRDefault="00D05D2D" w:rsidP="00D05D2D">
      <w:pPr>
        <w:spacing w:after="200"/>
        <w:textAlignment w:val="baseline"/>
        <w:rPr>
          <w:rFonts w:cs="Arial"/>
          <w:color w:val="000000"/>
          <w:sz w:val="24"/>
        </w:rPr>
      </w:pPr>
      <w:r>
        <w:rPr>
          <w:rFonts w:cs="Arial"/>
          <w:color w:val="000000"/>
          <w:sz w:val="24"/>
        </w:rPr>
        <w:t>______________________________________________________________________</w:t>
      </w:r>
      <w:r w:rsidR="003C4581">
        <w:rPr>
          <w:rFonts w:cs="Arial"/>
          <w:color w:val="000000"/>
          <w:sz w:val="24"/>
        </w:rPr>
        <w:t>______</w:t>
      </w:r>
    </w:p>
    <w:p w:rsidR="001A41EB" w:rsidRPr="00443E7D" w:rsidRDefault="00D05D2D" w:rsidP="00443E7D">
      <w:pPr>
        <w:spacing w:after="200"/>
        <w:textAlignment w:val="baseline"/>
        <w:rPr>
          <w:rFonts w:cs="Arial"/>
          <w:color w:val="000000"/>
          <w:szCs w:val="22"/>
        </w:rPr>
      </w:pPr>
      <w:r>
        <w:rPr>
          <w:rFonts w:cs="Arial"/>
          <w:color w:val="000000"/>
          <w:sz w:val="24"/>
        </w:rPr>
        <w:t>______________________________________________________________________</w:t>
      </w:r>
      <w:r w:rsidR="003C4581">
        <w:rPr>
          <w:rFonts w:cs="Arial"/>
          <w:color w:val="000000"/>
          <w:sz w:val="24"/>
        </w:rPr>
        <w:t>______</w:t>
      </w:r>
    </w:p>
    <w:p w:rsidR="001A41EB" w:rsidRDefault="00AE5609" w:rsidP="00AE5609">
      <w:pPr>
        <w:spacing w:after="200"/>
        <w:textAlignment w:val="baseline"/>
        <w:rPr>
          <w:rFonts w:cs="Arial"/>
          <w:color w:val="000000"/>
          <w:sz w:val="24"/>
        </w:rPr>
      </w:pPr>
      <w:r>
        <w:rPr>
          <w:rFonts w:cs="Arial"/>
          <w:color w:val="000000"/>
          <w:sz w:val="24"/>
        </w:rPr>
        <w:t>______________________________________________________________________</w:t>
      </w:r>
      <w:r w:rsidR="003C4581">
        <w:rPr>
          <w:rFonts w:cs="Arial"/>
          <w:color w:val="000000"/>
          <w:sz w:val="24"/>
        </w:rPr>
        <w:t>______</w:t>
      </w:r>
    </w:p>
    <w:p w:rsidR="00FC6419" w:rsidRDefault="00F00A02" w:rsidP="00AE5609">
      <w:pPr>
        <w:spacing w:after="200"/>
        <w:textAlignment w:val="baseline"/>
        <w:rPr>
          <w:rFonts w:cs="Arial"/>
          <w:color w:val="000000"/>
          <w:sz w:val="24"/>
        </w:rPr>
      </w:pPr>
      <w:r>
        <w:rPr>
          <w:rFonts w:cs="Arial"/>
          <w:color w:val="000000"/>
          <w:sz w:val="24"/>
        </w:rPr>
        <w:t>____________________________________________________________________________</w:t>
      </w:r>
    </w:p>
    <w:p w:rsidR="00F00A02" w:rsidRPr="00F00A02" w:rsidRDefault="00F00A02" w:rsidP="00AE5609">
      <w:pPr>
        <w:spacing w:after="200"/>
        <w:textAlignment w:val="baseline"/>
        <w:rPr>
          <w:rFonts w:cs="Arial"/>
          <w:color w:val="000000"/>
          <w:sz w:val="24"/>
        </w:rPr>
      </w:pPr>
    </w:p>
    <w:p w:rsidR="00AE5609" w:rsidRDefault="00AE5609" w:rsidP="00281CC5">
      <w:pPr>
        <w:pStyle w:val="VH2"/>
      </w:pPr>
    </w:p>
    <w:p w:rsidR="00D05D2D" w:rsidRDefault="00AE5609" w:rsidP="00AE5609">
      <w:pPr>
        <w:pStyle w:val="VH2"/>
      </w:pPr>
      <w:r>
        <w:rPr>
          <w:noProof/>
        </w:rPr>
        <w:lastRenderedPageBreak/>
        <w:drawing>
          <wp:anchor distT="0" distB="0" distL="114300" distR="114300" simplePos="0" relativeHeight="251666432" behindDoc="0" locked="0" layoutInCell="1" allowOverlap="1" wp14:anchorId="40BBE853" wp14:editId="03CC7C57">
            <wp:simplePos x="0" y="0"/>
            <wp:positionH relativeFrom="margin">
              <wp:posOffset>5753735</wp:posOffset>
            </wp:positionH>
            <wp:positionV relativeFrom="paragraph">
              <wp:posOffset>-276225</wp:posOffset>
            </wp:positionV>
            <wp:extent cx="1314449" cy="714375"/>
            <wp:effectExtent l="0" t="0" r="635" b="0"/>
            <wp:wrapNone/>
            <wp:docPr id="8" name="Picture 8" descr="https://lh3.googleusercontent.com/iCim828x80GX_y9ZB8g65vaymWYCsaSoAqzF6Syg64Ak_9_4HgMUEjz4tJSysi41N2kYByCIBgWVCz02z-nRiIxMMR0uxrZwsjqdrvy0gKWKQeY2ZhObPXLLP4A8xjqgbkZ-DdolOklIYtqs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iCim828x80GX_y9ZB8g65vaymWYCsaSoAqzF6Syg64Ak_9_4HgMUEjz4tJSysi41N2kYByCIBgWVCz02z-nRiIxMMR0uxrZwsjqdrvy0gKWKQeY2ZhObPXLLP4A8xjqgbkZ-DdolOklIYtqsjg"/>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1314449"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CC5">
        <w:t xml:space="preserve">Ingredient Sourcing Form </w:t>
      </w:r>
    </w:p>
    <w:p w:rsidR="00D05D2D" w:rsidRPr="00281CC5" w:rsidRDefault="00D05D2D" w:rsidP="00D05D2D">
      <w:pPr>
        <w:spacing w:after="200"/>
        <w:rPr>
          <w:rFonts w:cs="Arial"/>
          <w:sz w:val="24"/>
        </w:rPr>
      </w:pPr>
      <w:r w:rsidRPr="00F00A02">
        <w:rPr>
          <w:rFonts w:cs="Arial"/>
          <w:color w:val="000000"/>
          <w:szCs w:val="22"/>
        </w:rPr>
        <w:t>Vendor Name____________________________</w:t>
      </w:r>
      <w:r w:rsidR="0079098B" w:rsidRPr="00F00A02">
        <w:rPr>
          <w:rFonts w:cs="Arial"/>
          <w:color w:val="000000"/>
          <w:szCs w:val="22"/>
        </w:rPr>
        <w:t xml:space="preserve">    Date</w:t>
      </w:r>
      <w:r w:rsidR="0079098B">
        <w:rPr>
          <w:rFonts w:cs="Arial"/>
          <w:color w:val="000000"/>
          <w:sz w:val="24"/>
        </w:rPr>
        <w:t>___________________</w:t>
      </w:r>
    </w:p>
    <w:tbl>
      <w:tblPr>
        <w:tblStyle w:val="TableGrid"/>
        <w:tblpPr w:leftFromText="180" w:rightFromText="180" w:vertAnchor="page" w:horzAnchor="margin" w:tblpY="3736"/>
        <w:tblW w:w="5000" w:type="pct"/>
        <w:tblLook w:val="04A0" w:firstRow="1" w:lastRow="0" w:firstColumn="1" w:lastColumn="0" w:noHBand="0" w:noVBand="1"/>
      </w:tblPr>
      <w:tblGrid>
        <w:gridCol w:w="2352"/>
        <w:gridCol w:w="2836"/>
        <w:gridCol w:w="2836"/>
        <w:gridCol w:w="2992"/>
      </w:tblGrid>
      <w:tr w:rsidR="003C4581" w:rsidTr="007D0A61">
        <w:trPr>
          <w:trHeight w:val="527"/>
        </w:trPr>
        <w:tc>
          <w:tcPr>
            <w:tcW w:w="1068" w:type="pct"/>
            <w:tcBorders>
              <w:bottom w:val="single" w:sz="4" w:space="0" w:color="auto"/>
            </w:tcBorders>
          </w:tcPr>
          <w:p w:rsidR="003C4581" w:rsidRDefault="008C1E37" w:rsidP="008C1E37">
            <w:pPr>
              <w:jc w:val="center"/>
            </w:pPr>
            <w:r>
              <w:t>Menu Item or Product (add all flavors)</w:t>
            </w:r>
          </w:p>
        </w:tc>
        <w:tc>
          <w:tcPr>
            <w:tcW w:w="1287" w:type="pct"/>
          </w:tcPr>
          <w:p w:rsidR="008C1E37" w:rsidRDefault="008C1E37" w:rsidP="008C1E37">
            <w:r>
              <w:t xml:space="preserve">List all product Ingredients </w:t>
            </w:r>
          </w:p>
          <w:p w:rsidR="008C1E37" w:rsidRDefault="008C1E37" w:rsidP="008C1E37">
            <w:pPr>
              <w:jc w:val="center"/>
              <w:rPr>
                <w:b/>
                <w:sz w:val="20"/>
                <w:szCs w:val="20"/>
              </w:rPr>
            </w:pPr>
            <w:r w:rsidRPr="00AE5609">
              <w:rPr>
                <w:b/>
                <w:sz w:val="20"/>
                <w:szCs w:val="20"/>
              </w:rPr>
              <w:t xml:space="preserve">Check </w:t>
            </w:r>
            <w:r>
              <w:rPr>
                <w:b/>
                <w:sz w:val="20"/>
                <w:szCs w:val="20"/>
              </w:rPr>
              <w:t>ingredient if</w:t>
            </w:r>
            <w:r w:rsidRPr="00AE5609">
              <w:rPr>
                <w:b/>
                <w:sz w:val="20"/>
                <w:szCs w:val="20"/>
              </w:rPr>
              <w:t xml:space="preserve"> </w:t>
            </w:r>
          </w:p>
          <w:p w:rsidR="003C4581" w:rsidRPr="00AE5609" w:rsidRDefault="008C1E37" w:rsidP="008C1E37">
            <w:pPr>
              <w:jc w:val="center"/>
              <w:rPr>
                <w:b/>
                <w:sz w:val="20"/>
                <w:szCs w:val="20"/>
              </w:rPr>
            </w:pPr>
            <w:r w:rsidRPr="00AE5609">
              <w:rPr>
                <w:b/>
                <w:sz w:val="20"/>
                <w:szCs w:val="20"/>
              </w:rPr>
              <w:t>farm direct</w:t>
            </w:r>
          </w:p>
        </w:tc>
        <w:tc>
          <w:tcPr>
            <w:tcW w:w="1287" w:type="pct"/>
          </w:tcPr>
          <w:p w:rsidR="008C1E37" w:rsidRDefault="008C1E37" w:rsidP="008C1E37">
            <w:r>
              <w:t xml:space="preserve">List all product Ingredients </w:t>
            </w:r>
          </w:p>
          <w:p w:rsidR="008C1E37" w:rsidRDefault="008C1E37" w:rsidP="008C1E37">
            <w:pPr>
              <w:jc w:val="center"/>
              <w:rPr>
                <w:b/>
                <w:sz w:val="20"/>
                <w:szCs w:val="20"/>
              </w:rPr>
            </w:pPr>
            <w:r w:rsidRPr="00AE5609">
              <w:rPr>
                <w:b/>
                <w:sz w:val="20"/>
                <w:szCs w:val="20"/>
              </w:rPr>
              <w:t xml:space="preserve">Check </w:t>
            </w:r>
            <w:r>
              <w:rPr>
                <w:b/>
                <w:sz w:val="20"/>
                <w:szCs w:val="20"/>
              </w:rPr>
              <w:t>ingredient if</w:t>
            </w:r>
            <w:r w:rsidRPr="00AE5609">
              <w:rPr>
                <w:b/>
                <w:sz w:val="20"/>
                <w:szCs w:val="20"/>
              </w:rPr>
              <w:t xml:space="preserve"> </w:t>
            </w:r>
          </w:p>
          <w:p w:rsidR="003C4581" w:rsidRPr="00AE5609" w:rsidRDefault="008C1E37" w:rsidP="008C1E37">
            <w:pPr>
              <w:jc w:val="center"/>
              <w:rPr>
                <w:b/>
              </w:rPr>
            </w:pPr>
            <w:r w:rsidRPr="00AE5609">
              <w:rPr>
                <w:b/>
                <w:sz w:val="20"/>
                <w:szCs w:val="20"/>
              </w:rPr>
              <w:t>farm direct</w:t>
            </w:r>
          </w:p>
        </w:tc>
        <w:tc>
          <w:tcPr>
            <w:tcW w:w="1358" w:type="pct"/>
          </w:tcPr>
          <w:p w:rsidR="003C4581" w:rsidRDefault="003C4581" w:rsidP="007D0A61">
            <w:r>
              <w:t>Farm Source(s) for raw ingredients</w:t>
            </w:r>
          </w:p>
          <w:p w:rsidR="003C4581" w:rsidRDefault="003C4581" w:rsidP="007D0A61"/>
        </w:tc>
      </w:tr>
      <w:tr w:rsidR="003C4581" w:rsidTr="007D0A61">
        <w:trPr>
          <w:trHeight w:val="402"/>
        </w:trPr>
        <w:tc>
          <w:tcPr>
            <w:tcW w:w="1068" w:type="pct"/>
            <w:tcBorders>
              <w:bottom w:val="nil"/>
            </w:tcBorders>
          </w:tcPr>
          <w:p w:rsidR="003C4581" w:rsidRDefault="003C4581" w:rsidP="007D0A61">
            <w:r>
              <w:t>1.</w:t>
            </w:r>
          </w:p>
        </w:tc>
        <w:tc>
          <w:tcPr>
            <w:tcW w:w="1287" w:type="pct"/>
            <w:vAlign w:val="center"/>
          </w:tcPr>
          <w:p w:rsidR="003C4581" w:rsidRDefault="003C4581" w:rsidP="007D0A61">
            <w:pPr>
              <w:pStyle w:val="ListParagraph"/>
            </w:pPr>
          </w:p>
        </w:tc>
        <w:tc>
          <w:tcPr>
            <w:tcW w:w="1287" w:type="pct"/>
            <w:vAlign w:val="center"/>
          </w:tcPr>
          <w:p w:rsidR="003C4581" w:rsidRDefault="003C4581" w:rsidP="007D0A61">
            <w:pPr>
              <w:pStyle w:val="ListParagraph"/>
            </w:pPr>
          </w:p>
        </w:tc>
        <w:tc>
          <w:tcPr>
            <w:tcW w:w="1358" w:type="pct"/>
            <w:vMerge w:val="restart"/>
            <w:tcBorders>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Borders>
              <w:bottom w:val="single" w:sz="4" w:space="0" w:color="auto"/>
            </w:tcBorders>
          </w:tcPr>
          <w:p w:rsidR="003C4581" w:rsidRDefault="003C4581" w:rsidP="007D0A61">
            <w:pPr>
              <w:pStyle w:val="ListParagraph"/>
            </w:pPr>
            <w:bookmarkStart w:id="0" w:name="_GoBack"/>
            <w:bookmarkEnd w:id="0"/>
          </w:p>
        </w:tc>
        <w:tc>
          <w:tcPr>
            <w:tcW w:w="1287" w:type="pct"/>
            <w:tcBorders>
              <w:bottom w:val="single" w:sz="4" w:space="0" w:color="auto"/>
            </w:tcBorders>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Borders>
              <w:bottom w:val="single" w:sz="4" w:space="0" w:color="auto"/>
            </w:tcBorders>
          </w:tcPr>
          <w:p w:rsidR="003C4581" w:rsidRDefault="003C4581" w:rsidP="007D0A61">
            <w:pPr>
              <w:pStyle w:val="ListParagraph"/>
            </w:pPr>
          </w:p>
        </w:tc>
        <w:tc>
          <w:tcPr>
            <w:tcW w:w="1287" w:type="pct"/>
            <w:tcBorders>
              <w:bottom w:val="single" w:sz="4" w:space="0" w:color="auto"/>
            </w:tcBorders>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Pr="00DF1988" w:rsidRDefault="003C4581" w:rsidP="007D0A61">
            <w:pPr>
              <w:pStyle w:val="ListParagraph"/>
              <w:rPr>
                <w:sz w:val="18"/>
                <w:szCs w:val="18"/>
              </w:rPr>
            </w:pPr>
          </w:p>
        </w:tc>
        <w:tc>
          <w:tcPr>
            <w:tcW w:w="1287" w:type="pct"/>
            <w:tcBorders>
              <w:top w:val="single" w:sz="4" w:space="0" w:color="auto"/>
            </w:tcBorders>
          </w:tcPr>
          <w:p w:rsidR="003C4581" w:rsidRDefault="003C4581" w:rsidP="007D0A61">
            <w:pPr>
              <w:pStyle w:val="ListParagraph"/>
            </w:pPr>
          </w:p>
        </w:tc>
        <w:tc>
          <w:tcPr>
            <w:tcW w:w="1287" w:type="pct"/>
            <w:tcBorders>
              <w:top w:val="single" w:sz="4" w:space="0" w:color="auto"/>
            </w:tcBorders>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single" w:sz="12" w:space="0" w:color="auto"/>
            </w:tcBorders>
          </w:tcPr>
          <w:p w:rsidR="003C4581" w:rsidRPr="00FC6419" w:rsidRDefault="003C4581" w:rsidP="007D0A61">
            <w:pPr>
              <w:pStyle w:val="ListParagraph"/>
              <w:rPr>
                <w:b/>
                <w:sz w:val="18"/>
                <w:szCs w:val="18"/>
              </w:rPr>
            </w:pPr>
          </w:p>
        </w:tc>
        <w:tc>
          <w:tcPr>
            <w:tcW w:w="1287" w:type="pct"/>
            <w:tcBorders>
              <w:bottom w:val="single" w:sz="12" w:space="0" w:color="auto"/>
            </w:tcBorders>
          </w:tcPr>
          <w:p w:rsidR="003C4581" w:rsidRDefault="003C4581" w:rsidP="007D0A61">
            <w:pPr>
              <w:pStyle w:val="ListParagraph"/>
            </w:pPr>
          </w:p>
        </w:tc>
        <w:tc>
          <w:tcPr>
            <w:tcW w:w="1287" w:type="pct"/>
            <w:tcBorders>
              <w:bottom w:val="single" w:sz="12" w:space="0" w:color="auto"/>
            </w:tcBorders>
          </w:tcPr>
          <w:p w:rsidR="003C4581" w:rsidRDefault="003C4581" w:rsidP="007D0A61">
            <w:pPr>
              <w:pStyle w:val="ListParagraph"/>
            </w:pPr>
          </w:p>
        </w:tc>
        <w:tc>
          <w:tcPr>
            <w:tcW w:w="1358" w:type="pct"/>
            <w:vMerge/>
            <w:tcBorders>
              <w:bottom w:val="single" w:sz="12" w:space="0" w:color="auto"/>
              <w:right w:val="single" w:sz="4" w:space="0" w:color="auto"/>
            </w:tcBorders>
          </w:tcPr>
          <w:p w:rsidR="003C4581" w:rsidRDefault="003C4581" w:rsidP="007D0A61"/>
        </w:tc>
      </w:tr>
      <w:tr w:rsidR="003C4581" w:rsidTr="007D0A61">
        <w:trPr>
          <w:trHeight w:val="402"/>
        </w:trPr>
        <w:tc>
          <w:tcPr>
            <w:tcW w:w="1068" w:type="pct"/>
            <w:tcBorders>
              <w:top w:val="single" w:sz="12" w:space="0" w:color="auto"/>
              <w:bottom w:val="nil"/>
            </w:tcBorders>
          </w:tcPr>
          <w:p w:rsidR="003C4581" w:rsidRDefault="003C4581" w:rsidP="007D0A61">
            <w:r>
              <w:t>2.</w:t>
            </w:r>
          </w:p>
        </w:tc>
        <w:tc>
          <w:tcPr>
            <w:tcW w:w="1287" w:type="pct"/>
            <w:tcBorders>
              <w:top w:val="single" w:sz="12" w:space="0" w:color="auto"/>
            </w:tcBorders>
          </w:tcPr>
          <w:p w:rsidR="003C4581" w:rsidRDefault="003C4581" w:rsidP="007D0A61">
            <w:pPr>
              <w:pStyle w:val="ListParagraph"/>
            </w:pPr>
          </w:p>
        </w:tc>
        <w:tc>
          <w:tcPr>
            <w:tcW w:w="1287" w:type="pct"/>
            <w:tcBorders>
              <w:top w:val="single" w:sz="12" w:space="0" w:color="auto"/>
            </w:tcBorders>
          </w:tcPr>
          <w:p w:rsidR="003C4581" w:rsidRDefault="003C4581" w:rsidP="007D0A61">
            <w:pPr>
              <w:pStyle w:val="ListParagraph"/>
            </w:pPr>
          </w:p>
        </w:tc>
        <w:tc>
          <w:tcPr>
            <w:tcW w:w="1358" w:type="pct"/>
            <w:vMerge w:val="restart"/>
            <w:tcBorders>
              <w:top w:val="single" w:sz="12" w:space="0" w:color="auto"/>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single" w:sz="12" w:space="0" w:color="auto"/>
            </w:tcBorders>
          </w:tcPr>
          <w:p w:rsidR="003C4581" w:rsidRDefault="003C4581" w:rsidP="007D0A61"/>
        </w:tc>
        <w:tc>
          <w:tcPr>
            <w:tcW w:w="1287" w:type="pct"/>
            <w:tcBorders>
              <w:bottom w:val="single" w:sz="12" w:space="0" w:color="auto"/>
            </w:tcBorders>
          </w:tcPr>
          <w:p w:rsidR="003C4581" w:rsidRDefault="003C4581" w:rsidP="007D0A61">
            <w:pPr>
              <w:pStyle w:val="ListParagraph"/>
            </w:pPr>
          </w:p>
        </w:tc>
        <w:tc>
          <w:tcPr>
            <w:tcW w:w="1287" w:type="pct"/>
            <w:tcBorders>
              <w:bottom w:val="single" w:sz="12" w:space="0" w:color="auto"/>
            </w:tcBorders>
          </w:tcPr>
          <w:p w:rsidR="003C4581" w:rsidRDefault="003C4581" w:rsidP="007D0A61">
            <w:pPr>
              <w:pStyle w:val="ListParagraph"/>
            </w:pPr>
          </w:p>
        </w:tc>
        <w:tc>
          <w:tcPr>
            <w:tcW w:w="1358" w:type="pct"/>
            <w:vMerge/>
            <w:tcBorders>
              <w:bottom w:val="single" w:sz="12" w:space="0" w:color="auto"/>
              <w:right w:val="single" w:sz="4" w:space="0" w:color="auto"/>
            </w:tcBorders>
          </w:tcPr>
          <w:p w:rsidR="003C4581" w:rsidRDefault="003C4581" w:rsidP="007D0A61"/>
        </w:tc>
      </w:tr>
      <w:tr w:rsidR="003C4581" w:rsidTr="007D0A61">
        <w:trPr>
          <w:trHeight w:val="402"/>
        </w:trPr>
        <w:tc>
          <w:tcPr>
            <w:tcW w:w="1068" w:type="pct"/>
            <w:tcBorders>
              <w:top w:val="single" w:sz="12" w:space="0" w:color="auto"/>
              <w:bottom w:val="nil"/>
            </w:tcBorders>
          </w:tcPr>
          <w:p w:rsidR="003C4581" w:rsidRDefault="003C4581" w:rsidP="007D0A61">
            <w:r>
              <w:t>3.</w:t>
            </w:r>
          </w:p>
        </w:tc>
        <w:tc>
          <w:tcPr>
            <w:tcW w:w="1287" w:type="pct"/>
            <w:tcBorders>
              <w:top w:val="single" w:sz="12" w:space="0" w:color="auto"/>
            </w:tcBorders>
          </w:tcPr>
          <w:p w:rsidR="003C4581" w:rsidRDefault="003C4581" w:rsidP="007D0A61">
            <w:pPr>
              <w:pStyle w:val="ListParagraph"/>
            </w:pPr>
          </w:p>
        </w:tc>
        <w:tc>
          <w:tcPr>
            <w:tcW w:w="1287" w:type="pct"/>
            <w:tcBorders>
              <w:top w:val="single" w:sz="12" w:space="0" w:color="auto"/>
            </w:tcBorders>
          </w:tcPr>
          <w:p w:rsidR="003C4581" w:rsidRDefault="003C4581" w:rsidP="007D0A61">
            <w:pPr>
              <w:pStyle w:val="ListParagraph"/>
            </w:pPr>
          </w:p>
        </w:tc>
        <w:tc>
          <w:tcPr>
            <w:tcW w:w="1358" w:type="pct"/>
            <w:vMerge w:val="restart"/>
            <w:tcBorders>
              <w:top w:val="single" w:sz="12" w:space="0" w:color="auto"/>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single" w:sz="12" w:space="0" w:color="auto"/>
            </w:tcBorders>
          </w:tcPr>
          <w:p w:rsidR="003C4581" w:rsidRDefault="003C4581" w:rsidP="007D0A61"/>
        </w:tc>
        <w:tc>
          <w:tcPr>
            <w:tcW w:w="1287" w:type="pct"/>
            <w:tcBorders>
              <w:bottom w:val="single" w:sz="12" w:space="0" w:color="auto"/>
            </w:tcBorders>
          </w:tcPr>
          <w:p w:rsidR="003C4581" w:rsidRDefault="003C4581" w:rsidP="007D0A61">
            <w:pPr>
              <w:pStyle w:val="ListParagraph"/>
            </w:pPr>
          </w:p>
        </w:tc>
        <w:tc>
          <w:tcPr>
            <w:tcW w:w="1287" w:type="pct"/>
            <w:tcBorders>
              <w:bottom w:val="single" w:sz="12" w:space="0" w:color="auto"/>
            </w:tcBorders>
          </w:tcPr>
          <w:p w:rsidR="003C4581" w:rsidRDefault="003C4581" w:rsidP="007D0A61">
            <w:pPr>
              <w:pStyle w:val="ListParagraph"/>
            </w:pPr>
          </w:p>
        </w:tc>
        <w:tc>
          <w:tcPr>
            <w:tcW w:w="1358" w:type="pct"/>
            <w:vMerge/>
            <w:tcBorders>
              <w:bottom w:val="single" w:sz="12" w:space="0" w:color="auto"/>
              <w:right w:val="single" w:sz="4" w:space="0" w:color="auto"/>
            </w:tcBorders>
          </w:tcPr>
          <w:p w:rsidR="003C4581" w:rsidRDefault="003C4581" w:rsidP="007D0A61"/>
        </w:tc>
      </w:tr>
      <w:tr w:rsidR="003C4581" w:rsidTr="007D0A61">
        <w:trPr>
          <w:trHeight w:val="402"/>
        </w:trPr>
        <w:tc>
          <w:tcPr>
            <w:tcW w:w="1068" w:type="pct"/>
            <w:tcBorders>
              <w:top w:val="single" w:sz="12" w:space="0" w:color="auto"/>
              <w:bottom w:val="nil"/>
            </w:tcBorders>
          </w:tcPr>
          <w:p w:rsidR="003C4581" w:rsidRDefault="003C4581" w:rsidP="007D0A61">
            <w:r>
              <w:t>4.</w:t>
            </w:r>
          </w:p>
        </w:tc>
        <w:tc>
          <w:tcPr>
            <w:tcW w:w="1287" w:type="pct"/>
            <w:tcBorders>
              <w:top w:val="single" w:sz="12" w:space="0" w:color="auto"/>
            </w:tcBorders>
          </w:tcPr>
          <w:p w:rsidR="003C4581" w:rsidRDefault="003C4581" w:rsidP="007D0A61">
            <w:pPr>
              <w:pStyle w:val="ListParagraph"/>
            </w:pPr>
          </w:p>
        </w:tc>
        <w:tc>
          <w:tcPr>
            <w:tcW w:w="1287" w:type="pct"/>
            <w:tcBorders>
              <w:top w:val="single" w:sz="12" w:space="0" w:color="auto"/>
            </w:tcBorders>
          </w:tcPr>
          <w:p w:rsidR="003C4581" w:rsidRDefault="003C4581" w:rsidP="007D0A61">
            <w:pPr>
              <w:pStyle w:val="ListParagraph"/>
            </w:pPr>
          </w:p>
        </w:tc>
        <w:tc>
          <w:tcPr>
            <w:tcW w:w="1358" w:type="pct"/>
            <w:vMerge w:val="restart"/>
            <w:tcBorders>
              <w:top w:val="single" w:sz="12" w:space="0" w:color="auto"/>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nil"/>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402"/>
        </w:trPr>
        <w:tc>
          <w:tcPr>
            <w:tcW w:w="1068" w:type="pct"/>
            <w:tcBorders>
              <w:top w:val="nil"/>
              <w:bottom w:val="single" w:sz="4" w:space="0" w:color="auto"/>
            </w:tcBorders>
          </w:tcPr>
          <w:p w:rsidR="003C4581" w:rsidRDefault="003C4581" w:rsidP="007D0A61"/>
        </w:tc>
        <w:tc>
          <w:tcPr>
            <w:tcW w:w="1287" w:type="pct"/>
          </w:tcPr>
          <w:p w:rsidR="003C4581" w:rsidRDefault="003C4581" w:rsidP="007D0A61">
            <w:pPr>
              <w:pStyle w:val="ListParagraph"/>
            </w:pPr>
          </w:p>
        </w:tc>
        <w:tc>
          <w:tcPr>
            <w:tcW w:w="1287" w:type="pct"/>
          </w:tcPr>
          <w:p w:rsidR="003C4581" w:rsidRDefault="003C4581" w:rsidP="007D0A61">
            <w:pPr>
              <w:pStyle w:val="ListParagraph"/>
            </w:pPr>
          </w:p>
        </w:tc>
        <w:tc>
          <w:tcPr>
            <w:tcW w:w="1358" w:type="pct"/>
            <w:vMerge/>
            <w:tcBorders>
              <w:right w:val="single" w:sz="4" w:space="0" w:color="auto"/>
            </w:tcBorders>
          </w:tcPr>
          <w:p w:rsidR="003C4581" w:rsidRDefault="003C4581" w:rsidP="007D0A61"/>
        </w:tc>
      </w:tr>
      <w:tr w:rsidR="003C4581" w:rsidTr="007D0A61">
        <w:trPr>
          <w:trHeight w:val="968"/>
        </w:trPr>
        <w:tc>
          <w:tcPr>
            <w:tcW w:w="5000" w:type="pct"/>
            <w:gridSpan w:val="4"/>
            <w:tcBorders>
              <w:top w:val="nil"/>
              <w:bottom w:val="single" w:sz="4" w:space="0" w:color="auto"/>
              <w:right w:val="single" w:sz="4" w:space="0" w:color="auto"/>
            </w:tcBorders>
          </w:tcPr>
          <w:p w:rsidR="003C4581" w:rsidRDefault="003C4581" w:rsidP="007D0A61">
            <w:r>
              <w:t>Notes:</w:t>
            </w:r>
          </w:p>
        </w:tc>
      </w:tr>
    </w:tbl>
    <w:p w:rsidR="00444D21" w:rsidRPr="00AE5609" w:rsidRDefault="007D0A61" w:rsidP="00AE5609">
      <w:pPr>
        <w:spacing w:after="200"/>
        <w:rPr>
          <w:rFonts w:cs="Arial"/>
          <w:sz w:val="24"/>
        </w:rPr>
      </w:pPr>
      <w:r w:rsidRPr="00F00A02">
        <w:rPr>
          <w:noProof/>
          <w:szCs w:val="22"/>
        </w:rPr>
        <mc:AlternateContent>
          <mc:Choice Requires="wps">
            <w:drawing>
              <wp:anchor distT="0" distB="0" distL="114300" distR="114300" simplePos="0" relativeHeight="251681792" behindDoc="0" locked="0" layoutInCell="1" allowOverlap="1" wp14:anchorId="67733DCC" wp14:editId="4B16A655">
                <wp:simplePos x="0" y="0"/>
                <wp:positionH relativeFrom="column">
                  <wp:posOffset>-104775</wp:posOffset>
                </wp:positionH>
                <wp:positionV relativeFrom="paragraph">
                  <wp:posOffset>-4445</wp:posOffset>
                </wp:positionV>
                <wp:extent cx="6972300" cy="12192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19200"/>
                        </a:xfrm>
                        <a:prstGeom prst="rect">
                          <a:avLst/>
                        </a:prstGeom>
                        <a:solidFill>
                          <a:srgbClr val="FFFFFF"/>
                        </a:solidFill>
                        <a:ln w="28575">
                          <a:solidFill>
                            <a:srgbClr val="000000"/>
                          </a:solidFill>
                          <a:miter lim="800000"/>
                          <a:headEnd/>
                          <a:tailEnd/>
                        </a:ln>
                      </wps:spPr>
                      <wps:txbx>
                        <w:txbxContent>
                          <w:p w:rsidR="008C1E37" w:rsidRPr="00F00A02" w:rsidRDefault="008C1E37" w:rsidP="008C1E37">
                            <w:pPr>
                              <w:rPr>
                                <w:sz w:val="20"/>
                                <w:szCs w:val="20"/>
                              </w:rPr>
                            </w:pPr>
                            <w:r w:rsidRPr="00F00A02">
                              <w:rPr>
                                <w:sz w:val="20"/>
                                <w:szCs w:val="20"/>
                              </w:rPr>
                              <w:t xml:space="preserve">Instructions: </w:t>
                            </w:r>
                          </w:p>
                          <w:p w:rsidR="008C1E37" w:rsidRPr="00F00A02" w:rsidRDefault="008C1E37" w:rsidP="008C1E37">
                            <w:pPr>
                              <w:pStyle w:val="ListParagraph"/>
                              <w:numPr>
                                <w:ilvl w:val="0"/>
                                <w:numId w:val="8"/>
                              </w:numPr>
                              <w:rPr>
                                <w:sz w:val="20"/>
                                <w:szCs w:val="20"/>
                              </w:rPr>
                            </w:pPr>
                            <w:r w:rsidRPr="00F00A02">
                              <w:rPr>
                                <w:sz w:val="20"/>
                                <w:szCs w:val="20"/>
                              </w:rPr>
                              <w:t>List</w:t>
                            </w:r>
                            <w:r>
                              <w:rPr>
                                <w:sz w:val="20"/>
                                <w:szCs w:val="20"/>
                              </w:rPr>
                              <w:t xml:space="preserve"> different</w:t>
                            </w:r>
                            <w:r w:rsidRPr="00F00A02">
                              <w:rPr>
                                <w:sz w:val="20"/>
                                <w:szCs w:val="20"/>
                              </w:rPr>
                              <w:t xml:space="preserve"> menu items/products in each numbed box. Include all flavors offered and indicate if seasonal/rotating in numbed box.</w:t>
                            </w:r>
                          </w:p>
                          <w:p w:rsidR="008C1E37" w:rsidRPr="00F00A02" w:rsidRDefault="008C1E37" w:rsidP="008C1E37">
                            <w:pPr>
                              <w:pStyle w:val="ListParagraph"/>
                              <w:numPr>
                                <w:ilvl w:val="0"/>
                                <w:numId w:val="8"/>
                              </w:numPr>
                              <w:rPr>
                                <w:sz w:val="20"/>
                                <w:szCs w:val="20"/>
                              </w:rPr>
                            </w:pPr>
                            <w:r w:rsidRPr="00F00A02">
                              <w:rPr>
                                <w:sz w:val="20"/>
                                <w:szCs w:val="20"/>
                              </w:rPr>
                              <w:t xml:space="preserve">Record all ingredients including separate flavor additions. </w:t>
                            </w:r>
                            <w:r>
                              <w:rPr>
                                <w:sz w:val="20"/>
                                <w:szCs w:val="20"/>
                              </w:rPr>
                              <w:t>Put a check mark next to</w:t>
                            </w:r>
                            <w:r w:rsidRPr="00F00A02">
                              <w:rPr>
                                <w:sz w:val="20"/>
                                <w:szCs w:val="20"/>
                              </w:rPr>
                              <w:t xml:space="preserve"> ingredient</w:t>
                            </w:r>
                            <w:r>
                              <w:rPr>
                                <w:sz w:val="20"/>
                                <w:szCs w:val="20"/>
                              </w:rPr>
                              <w:t xml:space="preserve">s that are </w:t>
                            </w:r>
                            <w:r w:rsidRPr="00F00A02">
                              <w:rPr>
                                <w:sz w:val="20"/>
                                <w:szCs w:val="20"/>
                              </w:rPr>
                              <w:t>sourced directly from a farm (not including distributors).</w:t>
                            </w:r>
                          </w:p>
                          <w:p w:rsidR="008C1E37" w:rsidRDefault="008C1E37" w:rsidP="008C1E37">
                            <w:pPr>
                              <w:pStyle w:val="ListParagraph"/>
                              <w:numPr>
                                <w:ilvl w:val="0"/>
                                <w:numId w:val="8"/>
                              </w:numPr>
                              <w:rPr>
                                <w:sz w:val="20"/>
                                <w:szCs w:val="20"/>
                              </w:rPr>
                            </w:pPr>
                            <w:r w:rsidRPr="00F00A02">
                              <w:rPr>
                                <w:sz w:val="20"/>
                                <w:szCs w:val="20"/>
                              </w:rPr>
                              <w:t>List all farms you directly purchase from and their contact for sourcing verification.</w:t>
                            </w:r>
                            <w:r>
                              <w:rPr>
                                <w:sz w:val="20"/>
                                <w:szCs w:val="20"/>
                              </w:rPr>
                              <w:t xml:space="preserve"> </w:t>
                            </w:r>
                          </w:p>
                          <w:p w:rsidR="008C1E37" w:rsidRPr="00F00A02" w:rsidRDefault="008C1E37" w:rsidP="008C1E37">
                            <w:pPr>
                              <w:pStyle w:val="ListParagraph"/>
                              <w:rPr>
                                <w:sz w:val="20"/>
                                <w:szCs w:val="20"/>
                              </w:rPr>
                            </w:pPr>
                            <w:r>
                              <w:rPr>
                                <w:sz w:val="20"/>
                                <w:szCs w:val="20"/>
                              </w:rPr>
                              <w:t>*if you need help finding farms, reach out to PFM before you turn in your ingredient sourcing form.</w:t>
                            </w:r>
                          </w:p>
                          <w:p w:rsidR="00F00A02" w:rsidRPr="00F00A02" w:rsidRDefault="00F00A02" w:rsidP="007D0A61">
                            <w:pPr>
                              <w:pStyle w:val="ListParagrap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35pt;width:549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" strokeweight="2.25pt">
                <v:textbox>
                  <w:txbxContent>
                    <w:p w:rsidR="008C1E37" w:rsidRPr="00F00A02" w:rsidRDefault="008C1E37" w:rsidP="008C1E37">
                      <w:pPr>
                        <w:rPr>
                          <w:sz w:val="20"/>
                          <w:szCs w:val="20"/>
                        </w:rPr>
                      </w:pPr>
                      <w:r w:rsidRPr="00F00A02">
                        <w:rPr>
                          <w:sz w:val="20"/>
                          <w:szCs w:val="20"/>
                        </w:rPr>
                        <w:t xml:space="preserve">Instructions: </w:t>
                      </w:r>
                    </w:p>
                    <w:p w:rsidR="008C1E37" w:rsidRPr="00F00A02" w:rsidRDefault="008C1E37" w:rsidP="008C1E37">
                      <w:pPr>
                        <w:pStyle w:val="ListParagraph"/>
                        <w:numPr>
                          <w:ilvl w:val="0"/>
                          <w:numId w:val="8"/>
                        </w:numPr>
                        <w:rPr>
                          <w:sz w:val="20"/>
                          <w:szCs w:val="20"/>
                        </w:rPr>
                      </w:pPr>
                      <w:r w:rsidRPr="00F00A02">
                        <w:rPr>
                          <w:sz w:val="20"/>
                          <w:szCs w:val="20"/>
                        </w:rPr>
                        <w:t>List</w:t>
                      </w:r>
                      <w:r>
                        <w:rPr>
                          <w:sz w:val="20"/>
                          <w:szCs w:val="20"/>
                        </w:rPr>
                        <w:t xml:space="preserve"> different</w:t>
                      </w:r>
                      <w:r w:rsidRPr="00F00A02">
                        <w:rPr>
                          <w:sz w:val="20"/>
                          <w:szCs w:val="20"/>
                        </w:rPr>
                        <w:t xml:space="preserve"> menu items/products in each numbed box. Include all flavors offered and indicate if seasonal/rotating in numbed box.</w:t>
                      </w:r>
                    </w:p>
                    <w:p w:rsidR="008C1E37" w:rsidRPr="00F00A02" w:rsidRDefault="008C1E37" w:rsidP="008C1E37">
                      <w:pPr>
                        <w:pStyle w:val="ListParagraph"/>
                        <w:numPr>
                          <w:ilvl w:val="0"/>
                          <w:numId w:val="8"/>
                        </w:numPr>
                        <w:rPr>
                          <w:sz w:val="20"/>
                          <w:szCs w:val="20"/>
                        </w:rPr>
                      </w:pPr>
                      <w:r w:rsidRPr="00F00A02">
                        <w:rPr>
                          <w:sz w:val="20"/>
                          <w:szCs w:val="20"/>
                        </w:rPr>
                        <w:t xml:space="preserve">Record all ingredients including separate flavor additions. </w:t>
                      </w:r>
                      <w:r>
                        <w:rPr>
                          <w:sz w:val="20"/>
                          <w:szCs w:val="20"/>
                        </w:rPr>
                        <w:t>Put a check mark next to</w:t>
                      </w:r>
                      <w:r w:rsidRPr="00F00A02">
                        <w:rPr>
                          <w:sz w:val="20"/>
                          <w:szCs w:val="20"/>
                        </w:rPr>
                        <w:t xml:space="preserve"> ingredient</w:t>
                      </w:r>
                      <w:r>
                        <w:rPr>
                          <w:sz w:val="20"/>
                          <w:szCs w:val="20"/>
                        </w:rPr>
                        <w:t xml:space="preserve">s that are </w:t>
                      </w:r>
                      <w:r w:rsidRPr="00F00A02">
                        <w:rPr>
                          <w:sz w:val="20"/>
                          <w:szCs w:val="20"/>
                        </w:rPr>
                        <w:t>sourced directly from a farm (not including distributors).</w:t>
                      </w:r>
                    </w:p>
                    <w:p w:rsidR="008C1E37" w:rsidRDefault="008C1E37" w:rsidP="008C1E37">
                      <w:pPr>
                        <w:pStyle w:val="ListParagraph"/>
                        <w:numPr>
                          <w:ilvl w:val="0"/>
                          <w:numId w:val="8"/>
                        </w:numPr>
                        <w:rPr>
                          <w:sz w:val="20"/>
                          <w:szCs w:val="20"/>
                        </w:rPr>
                      </w:pPr>
                      <w:r w:rsidRPr="00F00A02">
                        <w:rPr>
                          <w:sz w:val="20"/>
                          <w:szCs w:val="20"/>
                        </w:rPr>
                        <w:t>List all farms you directly purchase from and their contact for sourcing verification.</w:t>
                      </w:r>
                      <w:r>
                        <w:rPr>
                          <w:sz w:val="20"/>
                          <w:szCs w:val="20"/>
                        </w:rPr>
                        <w:t xml:space="preserve"> </w:t>
                      </w:r>
                    </w:p>
                    <w:p w:rsidR="008C1E37" w:rsidRPr="00F00A02" w:rsidRDefault="008C1E37" w:rsidP="008C1E37">
                      <w:pPr>
                        <w:pStyle w:val="ListParagraph"/>
                        <w:rPr>
                          <w:sz w:val="20"/>
                          <w:szCs w:val="20"/>
                        </w:rPr>
                      </w:pPr>
                      <w:r>
                        <w:rPr>
                          <w:sz w:val="20"/>
                          <w:szCs w:val="20"/>
                        </w:rPr>
                        <w:t>*if you need help finding farms, reach out to PFM before you turn in your ingredient sourcing form.</w:t>
                      </w:r>
                    </w:p>
                    <w:p w:rsidR="00F00A02" w:rsidRPr="00F00A02" w:rsidRDefault="00F00A02" w:rsidP="007D0A61">
                      <w:pPr>
                        <w:pStyle w:val="ListParagraph"/>
                        <w:rPr>
                          <w:sz w:val="20"/>
                          <w:szCs w:val="20"/>
                        </w:rPr>
                      </w:pPr>
                    </w:p>
                  </w:txbxContent>
                </v:textbox>
              </v:shape>
            </w:pict>
          </mc:Fallback>
        </mc:AlternateContent>
      </w:r>
    </w:p>
    <w:sectPr w:rsidR="00444D21" w:rsidRPr="00AE5609" w:rsidSect="001A41E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67" w:rsidRDefault="00602B67" w:rsidP="00602B67">
      <w:r>
        <w:separator/>
      </w:r>
    </w:p>
  </w:endnote>
  <w:endnote w:type="continuationSeparator" w:id="0">
    <w:p w:rsidR="00602B67" w:rsidRDefault="00602B67" w:rsidP="0060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est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67" w:rsidRDefault="00602B67">
    <w:pPr>
      <w:pStyle w:val="Footer"/>
    </w:pPr>
    <w:r>
      <w:rPr>
        <w:noProof/>
      </w:rPr>
      <mc:AlternateContent>
        <mc:Choice Requires="wps">
          <w:drawing>
            <wp:anchor distT="0" distB="0" distL="114300" distR="114300" simplePos="0" relativeHeight="251660288" behindDoc="0" locked="0" layoutInCell="0" allowOverlap="1">
              <wp:simplePos x="0" y="0"/>
              <wp:positionH relativeFrom="margin">
                <wp:posOffset>1141095</wp:posOffset>
              </wp:positionH>
              <wp:positionV relativeFrom="paragraph">
                <wp:posOffset>4574540</wp:posOffset>
              </wp:positionV>
              <wp:extent cx="5486400" cy="9144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914400"/>
                      </a:xfrm>
                      <a:prstGeom prst="rect">
                        <a:avLst/>
                      </a:prstGeom>
                      <a:solidFill>
                        <a:srgbClr val="C0C0C0">
                          <a:alpha val="48627"/>
                        </a:srgbClr>
                      </a:solidFill>
                      <a:ln w="9525" cap="flat" cmpd="sng">
                        <a:solidFill>
                          <a:srgbClr val="000000"/>
                        </a:solidFill>
                        <a:prstDash val="solid"/>
                        <a:miter/>
                        <a:headEnd type="none" w="med" len="med"/>
                        <a:tailEnd type="none" w="med" len="med"/>
                      </a:ln>
                    </wps:spPr>
                    <wps:txbx>
                      <w:txbxContent>
                        <w:p w:rsidR="00602B67" w:rsidRDefault="00602B67" w:rsidP="00602B67">
                          <w:pPr>
                            <w:textDirection w:val="btLr"/>
                          </w:pPr>
                          <w:r>
                            <w:rPr>
                              <w:rFonts w:ascii="Questrial" w:eastAsia="Questrial" w:hAnsi="Questrial" w:cs="Questrial"/>
                              <w:sz w:val="16"/>
                            </w:rPr>
                            <w:t>For Market Use Only:</w:t>
                          </w:r>
                          <w:r>
                            <w:rPr>
                              <w:rFonts w:ascii="Questrial" w:eastAsia="Questrial" w:hAnsi="Questrial" w:cs="Questrial"/>
                              <w:sz w:val="16"/>
                            </w:rPr>
                            <w:tab/>
                            <w:t>Notes:</w:t>
                          </w:r>
                        </w:p>
                        <w:p w:rsidR="00602B67" w:rsidRDefault="00602B67" w:rsidP="00602B67">
                          <w:pPr>
                            <w:spacing w:before="120"/>
                            <w:textDirection w:val="btLr"/>
                          </w:pPr>
                          <w:r>
                            <w:rPr>
                              <w:rFonts w:ascii="Questrial" w:eastAsia="Questrial" w:hAnsi="Questrial" w:cs="Questrial"/>
                              <w:sz w:val="16"/>
                            </w:rPr>
                            <w:t>Date Rec’d   ____________________</w:t>
                          </w:r>
                          <w:r>
                            <w:rPr>
                              <w:rFonts w:ascii="Questrial" w:eastAsia="Questrial" w:hAnsi="Questrial" w:cs="Questrial"/>
                              <w:sz w:val="16"/>
                            </w:rPr>
                            <w:tab/>
                          </w:r>
                        </w:p>
                        <w:p w:rsidR="00602B67" w:rsidRDefault="00602B67" w:rsidP="00602B67">
                          <w:pPr>
                            <w:spacing w:before="120"/>
                            <w:textDirection w:val="btLr"/>
                          </w:pPr>
                          <w:r>
                            <w:rPr>
                              <w:rFonts w:ascii="Questrial" w:eastAsia="Questrial" w:hAnsi="Questrial" w:cs="Questrial"/>
                              <w:sz w:val="16"/>
                            </w:rPr>
                            <w:t xml:space="preserve">By </w:t>
                          </w:r>
                          <w:r>
                            <w:rPr>
                              <w:rFonts w:ascii="Questrial" w:eastAsia="Questrial" w:hAnsi="Questrial" w:cs="Questrial"/>
                              <w:sz w:val="16"/>
                            </w:rPr>
                            <w:tab/>
                            <w:t xml:space="preserve">       ____________________</w:t>
                          </w:r>
                        </w:p>
                        <w:p w:rsidR="00602B67" w:rsidRDefault="00602B67" w:rsidP="00602B67">
                          <w:pPr>
                            <w:spacing w:before="120"/>
                            <w:textDirection w:val="btLr"/>
                          </w:pPr>
                          <w:r>
                            <w:rPr>
                              <w:rFonts w:ascii="Questrial" w:eastAsia="Questrial" w:hAnsi="Questrial" w:cs="Questrial"/>
                              <w:sz w:val="16"/>
                            </w:rPr>
                            <w:t>Fee Rec’d     ____________________</w:t>
                          </w:r>
                        </w:p>
                        <w:p w:rsidR="00602B67" w:rsidRDefault="00602B67" w:rsidP="00602B67">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89.85pt;margin-top:360.2pt;width:6in;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" o:allowincell="f" fillcolor="silver">
              <v:fill opacity="31868f"/>
              <v:path arrowok="t"/>
              <v:textbox inset="2.53958mm,1.2694mm,2.53958mm,1.2694mm">
                <w:txbxContent>
                  <w:p w:rsidR="00602B67" w:rsidRDefault="00602B67" w:rsidP="00602B67">
                    <w:pPr>
                      <w:textDirection w:val="btLr"/>
                    </w:pPr>
                    <w:r>
                      <w:rPr>
                        <w:rFonts w:ascii="Questrial" w:eastAsia="Questrial" w:hAnsi="Questrial" w:cs="Questrial"/>
                        <w:sz w:val="16"/>
                      </w:rPr>
                      <w:t>For Market Use Only:</w:t>
                    </w:r>
                    <w:r>
                      <w:rPr>
                        <w:rFonts w:ascii="Questrial" w:eastAsia="Questrial" w:hAnsi="Questrial" w:cs="Questrial"/>
                        <w:sz w:val="16"/>
                      </w:rPr>
                      <w:tab/>
                      <w:t>Notes:</w:t>
                    </w:r>
                  </w:p>
                  <w:p w:rsidR="00602B67" w:rsidRDefault="00602B67" w:rsidP="00602B67">
                    <w:pPr>
                      <w:spacing w:before="120"/>
                      <w:textDirection w:val="btLr"/>
                    </w:pPr>
                    <w:r>
                      <w:rPr>
                        <w:rFonts w:ascii="Questrial" w:eastAsia="Questrial" w:hAnsi="Questrial" w:cs="Questrial"/>
                        <w:sz w:val="16"/>
                      </w:rPr>
                      <w:t>Date Rec’d   ____________________</w:t>
                    </w:r>
                    <w:r>
                      <w:rPr>
                        <w:rFonts w:ascii="Questrial" w:eastAsia="Questrial" w:hAnsi="Questrial" w:cs="Questrial"/>
                        <w:sz w:val="16"/>
                      </w:rPr>
                      <w:tab/>
                    </w:r>
                  </w:p>
                  <w:p w:rsidR="00602B67" w:rsidRDefault="00602B67" w:rsidP="00602B67">
                    <w:pPr>
                      <w:spacing w:before="120"/>
                      <w:textDirection w:val="btLr"/>
                    </w:pPr>
                    <w:r>
                      <w:rPr>
                        <w:rFonts w:ascii="Questrial" w:eastAsia="Questrial" w:hAnsi="Questrial" w:cs="Questrial"/>
                        <w:sz w:val="16"/>
                      </w:rPr>
                      <w:t xml:space="preserve">By </w:t>
                    </w:r>
                    <w:r>
                      <w:rPr>
                        <w:rFonts w:ascii="Questrial" w:eastAsia="Questrial" w:hAnsi="Questrial" w:cs="Questrial"/>
                        <w:sz w:val="16"/>
                      </w:rPr>
                      <w:tab/>
                      <w:t xml:space="preserve">       ____________________</w:t>
                    </w:r>
                  </w:p>
                  <w:p w:rsidR="00602B67" w:rsidRDefault="00602B67" w:rsidP="00602B67">
                    <w:pPr>
                      <w:spacing w:before="120"/>
                      <w:textDirection w:val="btLr"/>
                    </w:pPr>
                    <w:r>
                      <w:rPr>
                        <w:rFonts w:ascii="Questrial" w:eastAsia="Questrial" w:hAnsi="Questrial" w:cs="Questrial"/>
                        <w:sz w:val="16"/>
                      </w:rPr>
                      <w:t>Fee Rec’d     ____________________</w:t>
                    </w:r>
                  </w:p>
                  <w:p w:rsidR="00602B67" w:rsidRDefault="00602B67" w:rsidP="00602B67">
                    <w:pPr>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1141095</wp:posOffset>
              </wp:positionH>
              <wp:positionV relativeFrom="paragraph">
                <wp:posOffset>4574540</wp:posOffset>
              </wp:positionV>
              <wp:extent cx="5486400" cy="9144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914400"/>
                      </a:xfrm>
                      <a:prstGeom prst="rect">
                        <a:avLst/>
                      </a:prstGeom>
                      <a:solidFill>
                        <a:srgbClr val="C0C0C0">
                          <a:alpha val="48627"/>
                        </a:srgbClr>
                      </a:solidFill>
                      <a:ln w="9525" cap="flat" cmpd="sng">
                        <a:solidFill>
                          <a:srgbClr val="000000"/>
                        </a:solidFill>
                        <a:prstDash val="solid"/>
                        <a:miter/>
                        <a:headEnd type="none" w="med" len="med"/>
                        <a:tailEnd type="none" w="med" len="med"/>
                      </a:ln>
                    </wps:spPr>
                    <wps:txbx>
                      <w:txbxContent>
                        <w:p w:rsidR="00602B67" w:rsidRDefault="00602B67" w:rsidP="00602B67">
                          <w:pPr>
                            <w:textDirection w:val="btLr"/>
                          </w:pPr>
                          <w:r>
                            <w:rPr>
                              <w:rFonts w:ascii="Questrial" w:eastAsia="Questrial" w:hAnsi="Questrial" w:cs="Questrial"/>
                              <w:sz w:val="16"/>
                            </w:rPr>
                            <w:t>For Market Use Only:</w:t>
                          </w:r>
                          <w:r>
                            <w:rPr>
                              <w:rFonts w:ascii="Questrial" w:eastAsia="Questrial" w:hAnsi="Questrial" w:cs="Questrial"/>
                              <w:sz w:val="16"/>
                            </w:rPr>
                            <w:tab/>
                            <w:t>Notes:</w:t>
                          </w:r>
                        </w:p>
                        <w:p w:rsidR="00602B67" w:rsidRDefault="00602B67" w:rsidP="00602B67">
                          <w:pPr>
                            <w:spacing w:before="120"/>
                            <w:textDirection w:val="btLr"/>
                          </w:pPr>
                          <w:r>
                            <w:rPr>
                              <w:rFonts w:ascii="Questrial" w:eastAsia="Questrial" w:hAnsi="Questrial" w:cs="Questrial"/>
                              <w:sz w:val="16"/>
                            </w:rPr>
                            <w:t>Date Rec’d   ____________________</w:t>
                          </w:r>
                          <w:r>
                            <w:rPr>
                              <w:rFonts w:ascii="Questrial" w:eastAsia="Questrial" w:hAnsi="Questrial" w:cs="Questrial"/>
                              <w:sz w:val="16"/>
                            </w:rPr>
                            <w:tab/>
                          </w:r>
                        </w:p>
                        <w:p w:rsidR="00602B67" w:rsidRDefault="00602B67" w:rsidP="00602B67">
                          <w:pPr>
                            <w:spacing w:before="120"/>
                            <w:textDirection w:val="btLr"/>
                          </w:pPr>
                          <w:r>
                            <w:rPr>
                              <w:rFonts w:ascii="Questrial" w:eastAsia="Questrial" w:hAnsi="Questrial" w:cs="Questrial"/>
                              <w:sz w:val="16"/>
                            </w:rPr>
                            <w:t xml:space="preserve">By </w:t>
                          </w:r>
                          <w:r>
                            <w:rPr>
                              <w:rFonts w:ascii="Questrial" w:eastAsia="Questrial" w:hAnsi="Questrial" w:cs="Questrial"/>
                              <w:sz w:val="16"/>
                            </w:rPr>
                            <w:tab/>
                            <w:t xml:space="preserve">       ____________________</w:t>
                          </w:r>
                        </w:p>
                        <w:p w:rsidR="00602B67" w:rsidRDefault="00602B67" w:rsidP="00602B67">
                          <w:pPr>
                            <w:spacing w:before="120"/>
                            <w:textDirection w:val="btLr"/>
                          </w:pPr>
                          <w:r>
                            <w:rPr>
                              <w:rFonts w:ascii="Questrial" w:eastAsia="Questrial" w:hAnsi="Questrial" w:cs="Questrial"/>
                              <w:sz w:val="16"/>
                            </w:rPr>
                            <w:t>Fee Rec’d     ____________________</w:t>
                          </w:r>
                        </w:p>
                        <w:p w:rsidR="00602B67" w:rsidRDefault="00602B67" w:rsidP="00602B67">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42" o:spid="_x0000_s1028" style="position:absolute;margin-left:89.85pt;margin-top:360.2pt;width:6in;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" o:allowincell="f" fillcolor="silver">
              <v:fill opacity="31868f"/>
              <v:path arrowok="t"/>
              <v:textbox inset="2.53958mm,1.2694mm,2.53958mm,1.2694mm">
                <w:txbxContent>
                  <w:p w:rsidR="00602B67" w:rsidRDefault="00602B67" w:rsidP="00602B67">
                    <w:pPr>
                      <w:textDirection w:val="btLr"/>
                    </w:pPr>
                    <w:r>
                      <w:rPr>
                        <w:rFonts w:ascii="Questrial" w:eastAsia="Questrial" w:hAnsi="Questrial" w:cs="Questrial"/>
                        <w:sz w:val="16"/>
                      </w:rPr>
                      <w:t>For Market Use Only:</w:t>
                    </w:r>
                    <w:r>
                      <w:rPr>
                        <w:rFonts w:ascii="Questrial" w:eastAsia="Questrial" w:hAnsi="Questrial" w:cs="Questrial"/>
                        <w:sz w:val="16"/>
                      </w:rPr>
                      <w:tab/>
                      <w:t>Notes:</w:t>
                    </w:r>
                  </w:p>
                  <w:p w:rsidR="00602B67" w:rsidRDefault="00602B67" w:rsidP="00602B67">
                    <w:pPr>
                      <w:spacing w:before="120"/>
                      <w:textDirection w:val="btLr"/>
                    </w:pPr>
                    <w:r>
                      <w:rPr>
                        <w:rFonts w:ascii="Questrial" w:eastAsia="Questrial" w:hAnsi="Questrial" w:cs="Questrial"/>
                        <w:sz w:val="16"/>
                      </w:rPr>
                      <w:t>Date Rec’d   ____________________</w:t>
                    </w:r>
                    <w:r>
                      <w:rPr>
                        <w:rFonts w:ascii="Questrial" w:eastAsia="Questrial" w:hAnsi="Questrial" w:cs="Questrial"/>
                        <w:sz w:val="16"/>
                      </w:rPr>
                      <w:tab/>
                    </w:r>
                  </w:p>
                  <w:p w:rsidR="00602B67" w:rsidRDefault="00602B67" w:rsidP="00602B67">
                    <w:pPr>
                      <w:spacing w:before="120"/>
                      <w:textDirection w:val="btLr"/>
                    </w:pPr>
                    <w:r>
                      <w:rPr>
                        <w:rFonts w:ascii="Questrial" w:eastAsia="Questrial" w:hAnsi="Questrial" w:cs="Questrial"/>
                        <w:sz w:val="16"/>
                      </w:rPr>
                      <w:t xml:space="preserve">By </w:t>
                    </w:r>
                    <w:r>
                      <w:rPr>
                        <w:rFonts w:ascii="Questrial" w:eastAsia="Questrial" w:hAnsi="Questrial" w:cs="Questrial"/>
                        <w:sz w:val="16"/>
                      </w:rPr>
                      <w:tab/>
                      <w:t xml:space="preserve">       ____________________</w:t>
                    </w:r>
                  </w:p>
                  <w:p w:rsidR="00602B67" w:rsidRDefault="00602B67" w:rsidP="00602B67">
                    <w:pPr>
                      <w:spacing w:before="120"/>
                      <w:textDirection w:val="btLr"/>
                    </w:pPr>
                    <w:r>
                      <w:rPr>
                        <w:rFonts w:ascii="Questrial" w:eastAsia="Questrial" w:hAnsi="Questrial" w:cs="Questrial"/>
                        <w:sz w:val="16"/>
                      </w:rPr>
                      <w:t>Fee Rec’d     ____________________</w:t>
                    </w:r>
                  </w:p>
                  <w:p w:rsidR="00602B67" w:rsidRDefault="00602B67" w:rsidP="00602B67">
                    <w:pPr>
                      <w:textDirection w:val="btLr"/>
                    </w:pPr>
                  </w:p>
                </w:txbxContent>
              </v:textbox>
              <w10:wrap anchorx="margin"/>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950595</wp:posOffset>
              </wp:positionH>
              <wp:positionV relativeFrom="paragraph">
                <wp:posOffset>8191500</wp:posOffset>
              </wp:positionV>
              <wp:extent cx="5486400" cy="6858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685800"/>
                      </a:xfrm>
                      <a:prstGeom prst="rect">
                        <a:avLst/>
                      </a:prstGeom>
                      <a:solidFill>
                        <a:srgbClr val="C0C0C0">
                          <a:alpha val="49803"/>
                        </a:srgbClr>
                      </a:solidFill>
                      <a:ln w="9525" cap="flat" cmpd="sng">
                        <a:solidFill>
                          <a:srgbClr val="000000"/>
                        </a:solidFill>
                        <a:prstDash val="solid"/>
                        <a:miter/>
                        <a:headEnd type="none" w="med" len="med"/>
                        <a:tailEnd type="none" w="med" len="med"/>
                      </a:ln>
                    </wps:spPr>
                    <wps:txbx>
                      <w:txbxContent>
                        <w:p w:rsidR="00602B67" w:rsidRDefault="00602B67" w:rsidP="00602B67">
                          <w:pPr>
                            <w:textDirection w:val="btLr"/>
                          </w:pPr>
                          <w:r>
                            <w:rPr>
                              <w:rFonts w:ascii="Questrial" w:eastAsia="Questrial" w:hAnsi="Questrial" w:cs="Questrial"/>
                              <w:sz w:val="16"/>
                            </w:rPr>
                            <w:t>For Market Use Only:</w:t>
                          </w:r>
                          <w:r>
                            <w:rPr>
                              <w:rFonts w:ascii="Questrial" w:eastAsia="Questrial" w:hAnsi="Questrial" w:cs="Questrial"/>
                              <w:sz w:val="16"/>
                            </w:rPr>
                            <w:tab/>
                            <w:t xml:space="preserve">  Notes:</w:t>
                          </w:r>
                        </w:p>
                        <w:p w:rsidR="00602B67" w:rsidRDefault="00602B67" w:rsidP="00602B67">
                          <w:pPr>
                            <w:textDirection w:val="btLr"/>
                          </w:pPr>
                        </w:p>
                        <w:p w:rsidR="00602B67" w:rsidRDefault="00602B67" w:rsidP="00602B67">
                          <w:pPr>
                            <w:textDirection w:val="btLr"/>
                          </w:pPr>
                          <w:r>
                            <w:rPr>
                              <w:rFonts w:ascii="Questrial" w:eastAsia="Questrial" w:hAnsi="Questrial" w:cs="Questrial"/>
                              <w:sz w:val="16"/>
                            </w:rPr>
                            <w:t>Date Rec’d     ____________________</w:t>
                          </w:r>
                        </w:p>
                        <w:p w:rsidR="00602B67" w:rsidRDefault="00602B67" w:rsidP="00602B67">
                          <w:pPr>
                            <w:spacing w:before="120"/>
                            <w:textDirection w:val="btLr"/>
                          </w:pPr>
                          <w:r>
                            <w:rPr>
                              <w:rFonts w:ascii="Questrial" w:eastAsia="Questrial" w:hAnsi="Questrial" w:cs="Questrial"/>
                              <w:sz w:val="16"/>
                            </w:rPr>
                            <w:t xml:space="preserve">By </w:t>
                          </w:r>
                          <w:r>
                            <w:rPr>
                              <w:rFonts w:ascii="Questrial" w:eastAsia="Questrial" w:hAnsi="Questrial" w:cs="Questrial"/>
                              <w:sz w:val="16"/>
                            </w:rPr>
                            <w:tab/>
                            <w:t xml:space="preserve">         ____________________</w:t>
                          </w:r>
                        </w:p>
                        <w:p w:rsidR="00602B67" w:rsidRDefault="00602B67" w:rsidP="00602B67">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74.85pt;margin-top:645pt;width:6in;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" o:allowincell="f" fillcolor="silver">
              <v:fill opacity="32639f"/>
              <v:path arrowok="t"/>
              <v:textbox inset="2.53958mm,1.2694mm,2.53958mm,1.2694mm">
                <w:txbxContent>
                  <w:p w:rsidR="00602B67" w:rsidRDefault="00602B67" w:rsidP="00602B67">
                    <w:pPr>
                      <w:textDirection w:val="btLr"/>
                    </w:pPr>
                    <w:r>
                      <w:rPr>
                        <w:rFonts w:ascii="Questrial" w:eastAsia="Questrial" w:hAnsi="Questrial" w:cs="Questrial"/>
                        <w:sz w:val="16"/>
                      </w:rPr>
                      <w:t>For Market Use Only:</w:t>
                    </w:r>
                    <w:r>
                      <w:rPr>
                        <w:rFonts w:ascii="Questrial" w:eastAsia="Questrial" w:hAnsi="Questrial" w:cs="Questrial"/>
                        <w:sz w:val="16"/>
                      </w:rPr>
                      <w:tab/>
                      <w:t xml:space="preserve">  Notes:</w:t>
                    </w:r>
                  </w:p>
                  <w:p w:rsidR="00602B67" w:rsidRDefault="00602B67" w:rsidP="00602B67">
                    <w:pPr>
                      <w:textDirection w:val="btLr"/>
                    </w:pPr>
                  </w:p>
                  <w:p w:rsidR="00602B67" w:rsidRDefault="00602B67" w:rsidP="00602B67">
                    <w:pPr>
                      <w:textDirection w:val="btLr"/>
                    </w:pPr>
                    <w:r>
                      <w:rPr>
                        <w:rFonts w:ascii="Questrial" w:eastAsia="Questrial" w:hAnsi="Questrial" w:cs="Questrial"/>
                        <w:sz w:val="16"/>
                      </w:rPr>
                      <w:t>Date Rec’d     ____________________</w:t>
                    </w:r>
                  </w:p>
                  <w:p w:rsidR="00602B67" w:rsidRDefault="00602B67" w:rsidP="00602B67">
                    <w:pPr>
                      <w:spacing w:before="120"/>
                      <w:textDirection w:val="btLr"/>
                    </w:pPr>
                    <w:r>
                      <w:rPr>
                        <w:rFonts w:ascii="Questrial" w:eastAsia="Questrial" w:hAnsi="Questrial" w:cs="Questrial"/>
                        <w:sz w:val="16"/>
                      </w:rPr>
                      <w:t xml:space="preserve">By </w:t>
                    </w:r>
                    <w:r>
                      <w:rPr>
                        <w:rFonts w:ascii="Questrial" w:eastAsia="Questrial" w:hAnsi="Questrial" w:cs="Questrial"/>
                        <w:sz w:val="16"/>
                      </w:rPr>
                      <w:tab/>
                      <w:t xml:space="preserve">         ____________________</w:t>
                    </w:r>
                  </w:p>
                  <w:p w:rsidR="00602B67" w:rsidRDefault="00602B67" w:rsidP="00602B67">
                    <w:pPr>
                      <w:textDirection w:val="btL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67" w:rsidRDefault="00602B67" w:rsidP="00602B67">
      <w:r>
        <w:separator/>
      </w:r>
    </w:p>
  </w:footnote>
  <w:footnote w:type="continuationSeparator" w:id="0">
    <w:p w:rsidR="00602B67" w:rsidRDefault="00602B67" w:rsidP="00602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856"/>
    <w:multiLevelType w:val="multilevel"/>
    <w:tmpl w:val="74E056F0"/>
    <w:lvl w:ilvl="0">
      <w:start w:val="1"/>
      <w:numFmt w:val="bullet"/>
      <w:lvlText w:val="o"/>
      <w:lvlJc w:val="left"/>
      <w:pPr>
        <w:tabs>
          <w:tab w:val="num" w:pos="720"/>
        </w:tabs>
        <w:ind w:left="720" w:hanging="360"/>
      </w:pPr>
      <w:rPr>
        <w:rFonts w:ascii="Courier New" w:hAnsi="Courier New" w:cs="Courier New" w:hint="default"/>
        <w:b/>
        <w:i w:val="0"/>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95A82"/>
    <w:multiLevelType w:val="hybridMultilevel"/>
    <w:tmpl w:val="E830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32FE4"/>
    <w:multiLevelType w:val="multilevel"/>
    <w:tmpl w:val="002E3BC8"/>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eastAsia="Arial" w:hAnsi="Arial" w:cs="Arial"/>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nsid w:val="2C28384C"/>
    <w:multiLevelType w:val="hybridMultilevel"/>
    <w:tmpl w:val="91EA472C"/>
    <w:lvl w:ilvl="0" w:tplc="70668A3A">
      <w:start w:val="1"/>
      <w:numFmt w:val="bullet"/>
      <w:lvlText w:val=""/>
      <w:lvlJc w:val="left"/>
      <w:pPr>
        <w:ind w:left="720" w:hanging="360"/>
      </w:pPr>
      <w:rPr>
        <w:rFonts w:ascii="Symbol" w:hAnsi="Symbol" w:hint="default"/>
        <w:b/>
        <w:i w:val="0"/>
        <w:spacing w:val="0"/>
        <w:w w:val="100"/>
        <w:kern w:val="0"/>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A3C36"/>
    <w:multiLevelType w:val="hybridMultilevel"/>
    <w:tmpl w:val="2CD202BC"/>
    <w:lvl w:ilvl="0" w:tplc="8BE65FE6">
      <w:start w:val="1"/>
      <w:numFmt w:val="bullet"/>
      <w:lvlText w:val=""/>
      <w:lvlJc w:val="left"/>
      <w:pPr>
        <w:ind w:left="720" w:hanging="360"/>
      </w:pPr>
      <w:rPr>
        <w:rFonts w:ascii="Symbol" w:hAnsi="Symbol" w:hint="default"/>
        <w:b/>
        <w:i w:val="0"/>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E7D11"/>
    <w:multiLevelType w:val="hybridMultilevel"/>
    <w:tmpl w:val="4818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BB4B2B"/>
    <w:multiLevelType w:val="hybridMultilevel"/>
    <w:tmpl w:val="B036BC82"/>
    <w:lvl w:ilvl="0" w:tplc="472603F8">
      <w:start w:val="1"/>
      <w:numFmt w:val="bullet"/>
      <w:lvlText w:val=""/>
      <w:lvlJc w:val="left"/>
      <w:pPr>
        <w:ind w:left="108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95DA3"/>
    <w:multiLevelType w:val="hybridMultilevel"/>
    <w:tmpl w:val="82C8D378"/>
    <w:lvl w:ilvl="0" w:tplc="472603F8">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E1"/>
    <w:rsid w:val="00043069"/>
    <w:rsid w:val="000A4135"/>
    <w:rsid w:val="000D2390"/>
    <w:rsid w:val="00106400"/>
    <w:rsid w:val="00131C0B"/>
    <w:rsid w:val="00193453"/>
    <w:rsid w:val="001A087C"/>
    <w:rsid w:val="001A41EB"/>
    <w:rsid w:val="001D0032"/>
    <w:rsid w:val="00241E14"/>
    <w:rsid w:val="00281CC5"/>
    <w:rsid w:val="003C4581"/>
    <w:rsid w:val="00443E7D"/>
    <w:rsid w:val="004B680A"/>
    <w:rsid w:val="004D2542"/>
    <w:rsid w:val="005E257B"/>
    <w:rsid w:val="00602B67"/>
    <w:rsid w:val="00630C57"/>
    <w:rsid w:val="00646D10"/>
    <w:rsid w:val="006B7223"/>
    <w:rsid w:val="006D170C"/>
    <w:rsid w:val="007217E1"/>
    <w:rsid w:val="00753FF7"/>
    <w:rsid w:val="00781F6C"/>
    <w:rsid w:val="0079098B"/>
    <w:rsid w:val="007D0A61"/>
    <w:rsid w:val="008C1E37"/>
    <w:rsid w:val="00AE5609"/>
    <w:rsid w:val="00B079BE"/>
    <w:rsid w:val="00D05D2D"/>
    <w:rsid w:val="00D31147"/>
    <w:rsid w:val="00DF1988"/>
    <w:rsid w:val="00EE4A9C"/>
    <w:rsid w:val="00F00A02"/>
    <w:rsid w:val="00FC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E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17E1"/>
    <w:pPr>
      <w:jc w:val="center"/>
    </w:pPr>
    <w:rPr>
      <w:b/>
      <w:szCs w:val="20"/>
    </w:rPr>
  </w:style>
  <w:style w:type="character" w:customStyle="1" w:styleId="TitleChar">
    <w:name w:val="Title Char"/>
    <w:basedOn w:val="DefaultParagraphFont"/>
    <w:link w:val="Title"/>
    <w:rsid w:val="007217E1"/>
    <w:rPr>
      <w:rFonts w:ascii="Arial" w:eastAsia="Times New Roman" w:hAnsi="Arial" w:cs="Times New Roman"/>
      <w:b/>
      <w:szCs w:val="20"/>
    </w:rPr>
  </w:style>
  <w:style w:type="paragraph" w:customStyle="1" w:styleId="VH2">
    <w:name w:val="VH2"/>
    <w:basedOn w:val="Normal"/>
    <w:qFormat/>
    <w:rsid w:val="007217E1"/>
    <w:pPr>
      <w:pBdr>
        <w:bottom w:val="single" w:sz="6" w:space="1" w:color="auto"/>
      </w:pBdr>
      <w:autoSpaceDE w:val="0"/>
      <w:autoSpaceDN w:val="0"/>
      <w:adjustRightInd w:val="0"/>
      <w:spacing w:after="120"/>
      <w:outlineLvl w:val="0"/>
    </w:pPr>
    <w:rPr>
      <w:b/>
      <w:sz w:val="24"/>
      <w:szCs w:val="16"/>
    </w:rPr>
  </w:style>
  <w:style w:type="paragraph" w:styleId="Header">
    <w:name w:val="header"/>
    <w:basedOn w:val="Normal"/>
    <w:link w:val="HeaderChar"/>
    <w:uiPriority w:val="99"/>
    <w:unhideWhenUsed/>
    <w:rsid w:val="00602B67"/>
    <w:pPr>
      <w:tabs>
        <w:tab w:val="center" w:pos="4680"/>
        <w:tab w:val="right" w:pos="9360"/>
      </w:tabs>
    </w:pPr>
  </w:style>
  <w:style w:type="character" w:customStyle="1" w:styleId="HeaderChar">
    <w:name w:val="Header Char"/>
    <w:basedOn w:val="DefaultParagraphFont"/>
    <w:link w:val="Header"/>
    <w:uiPriority w:val="99"/>
    <w:rsid w:val="00602B67"/>
    <w:rPr>
      <w:rFonts w:ascii="Arial" w:eastAsia="Times New Roman" w:hAnsi="Arial" w:cs="Times New Roman"/>
      <w:szCs w:val="24"/>
    </w:rPr>
  </w:style>
  <w:style w:type="paragraph" w:styleId="Footer">
    <w:name w:val="footer"/>
    <w:basedOn w:val="Normal"/>
    <w:link w:val="FooterChar"/>
    <w:uiPriority w:val="99"/>
    <w:unhideWhenUsed/>
    <w:rsid w:val="00602B67"/>
    <w:pPr>
      <w:tabs>
        <w:tab w:val="center" w:pos="4680"/>
        <w:tab w:val="right" w:pos="9360"/>
      </w:tabs>
    </w:pPr>
  </w:style>
  <w:style w:type="character" w:customStyle="1" w:styleId="FooterChar">
    <w:name w:val="Footer Char"/>
    <w:basedOn w:val="DefaultParagraphFont"/>
    <w:link w:val="Footer"/>
    <w:uiPriority w:val="99"/>
    <w:rsid w:val="00602B67"/>
    <w:rPr>
      <w:rFonts w:ascii="Arial" w:eastAsia="Times New Roman" w:hAnsi="Arial" w:cs="Times New Roman"/>
      <w:szCs w:val="24"/>
    </w:rPr>
  </w:style>
  <w:style w:type="table" w:styleId="TableGrid">
    <w:name w:val="Table Grid"/>
    <w:basedOn w:val="TableNormal"/>
    <w:uiPriority w:val="39"/>
    <w:rsid w:val="0028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FF7"/>
    <w:pPr>
      <w:ind w:left="720"/>
      <w:contextualSpacing/>
    </w:pPr>
  </w:style>
  <w:style w:type="paragraph" w:styleId="BalloonText">
    <w:name w:val="Balloon Text"/>
    <w:basedOn w:val="Normal"/>
    <w:link w:val="BalloonTextChar"/>
    <w:uiPriority w:val="99"/>
    <w:semiHidden/>
    <w:unhideWhenUsed/>
    <w:rsid w:val="00131C0B"/>
    <w:rPr>
      <w:rFonts w:ascii="Tahoma" w:hAnsi="Tahoma" w:cs="Tahoma"/>
      <w:sz w:val="16"/>
      <w:szCs w:val="16"/>
    </w:rPr>
  </w:style>
  <w:style w:type="character" w:customStyle="1" w:styleId="BalloonTextChar">
    <w:name w:val="Balloon Text Char"/>
    <w:basedOn w:val="DefaultParagraphFont"/>
    <w:link w:val="BalloonText"/>
    <w:uiPriority w:val="99"/>
    <w:semiHidden/>
    <w:rsid w:val="00131C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E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17E1"/>
    <w:pPr>
      <w:jc w:val="center"/>
    </w:pPr>
    <w:rPr>
      <w:b/>
      <w:szCs w:val="20"/>
    </w:rPr>
  </w:style>
  <w:style w:type="character" w:customStyle="1" w:styleId="TitleChar">
    <w:name w:val="Title Char"/>
    <w:basedOn w:val="DefaultParagraphFont"/>
    <w:link w:val="Title"/>
    <w:rsid w:val="007217E1"/>
    <w:rPr>
      <w:rFonts w:ascii="Arial" w:eastAsia="Times New Roman" w:hAnsi="Arial" w:cs="Times New Roman"/>
      <w:b/>
      <w:szCs w:val="20"/>
    </w:rPr>
  </w:style>
  <w:style w:type="paragraph" w:customStyle="1" w:styleId="VH2">
    <w:name w:val="VH2"/>
    <w:basedOn w:val="Normal"/>
    <w:qFormat/>
    <w:rsid w:val="007217E1"/>
    <w:pPr>
      <w:pBdr>
        <w:bottom w:val="single" w:sz="6" w:space="1" w:color="auto"/>
      </w:pBdr>
      <w:autoSpaceDE w:val="0"/>
      <w:autoSpaceDN w:val="0"/>
      <w:adjustRightInd w:val="0"/>
      <w:spacing w:after="120"/>
      <w:outlineLvl w:val="0"/>
    </w:pPr>
    <w:rPr>
      <w:b/>
      <w:sz w:val="24"/>
      <w:szCs w:val="16"/>
    </w:rPr>
  </w:style>
  <w:style w:type="paragraph" w:styleId="Header">
    <w:name w:val="header"/>
    <w:basedOn w:val="Normal"/>
    <w:link w:val="HeaderChar"/>
    <w:uiPriority w:val="99"/>
    <w:unhideWhenUsed/>
    <w:rsid w:val="00602B67"/>
    <w:pPr>
      <w:tabs>
        <w:tab w:val="center" w:pos="4680"/>
        <w:tab w:val="right" w:pos="9360"/>
      </w:tabs>
    </w:pPr>
  </w:style>
  <w:style w:type="character" w:customStyle="1" w:styleId="HeaderChar">
    <w:name w:val="Header Char"/>
    <w:basedOn w:val="DefaultParagraphFont"/>
    <w:link w:val="Header"/>
    <w:uiPriority w:val="99"/>
    <w:rsid w:val="00602B67"/>
    <w:rPr>
      <w:rFonts w:ascii="Arial" w:eastAsia="Times New Roman" w:hAnsi="Arial" w:cs="Times New Roman"/>
      <w:szCs w:val="24"/>
    </w:rPr>
  </w:style>
  <w:style w:type="paragraph" w:styleId="Footer">
    <w:name w:val="footer"/>
    <w:basedOn w:val="Normal"/>
    <w:link w:val="FooterChar"/>
    <w:uiPriority w:val="99"/>
    <w:unhideWhenUsed/>
    <w:rsid w:val="00602B67"/>
    <w:pPr>
      <w:tabs>
        <w:tab w:val="center" w:pos="4680"/>
        <w:tab w:val="right" w:pos="9360"/>
      </w:tabs>
    </w:pPr>
  </w:style>
  <w:style w:type="character" w:customStyle="1" w:styleId="FooterChar">
    <w:name w:val="Footer Char"/>
    <w:basedOn w:val="DefaultParagraphFont"/>
    <w:link w:val="Footer"/>
    <w:uiPriority w:val="99"/>
    <w:rsid w:val="00602B67"/>
    <w:rPr>
      <w:rFonts w:ascii="Arial" w:eastAsia="Times New Roman" w:hAnsi="Arial" w:cs="Times New Roman"/>
      <w:szCs w:val="24"/>
    </w:rPr>
  </w:style>
  <w:style w:type="table" w:styleId="TableGrid">
    <w:name w:val="Table Grid"/>
    <w:basedOn w:val="TableNormal"/>
    <w:uiPriority w:val="39"/>
    <w:rsid w:val="0028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FF7"/>
    <w:pPr>
      <w:ind w:left="720"/>
      <w:contextualSpacing/>
    </w:pPr>
  </w:style>
  <w:style w:type="paragraph" w:styleId="BalloonText">
    <w:name w:val="Balloon Text"/>
    <w:basedOn w:val="Normal"/>
    <w:link w:val="BalloonTextChar"/>
    <w:uiPriority w:val="99"/>
    <w:semiHidden/>
    <w:unhideWhenUsed/>
    <w:rsid w:val="00131C0B"/>
    <w:rPr>
      <w:rFonts w:ascii="Tahoma" w:hAnsi="Tahoma" w:cs="Tahoma"/>
      <w:sz w:val="16"/>
      <w:szCs w:val="16"/>
    </w:rPr>
  </w:style>
  <w:style w:type="character" w:customStyle="1" w:styleId="BalloonTextChar">
    <w:name w:val="Balloon Text Char"/>
    <w:basedOn w:val="DefaultParagraphFont"/>
    <w:link w:val="BalloonText"/>
    <w:uiPriority w:val="99"/>
    <w:semiHidden/>
    <w:rsid w:val="00131C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https://lh3.googleusercontent.com/iCim828x80GX_y9ZB8g65vaymWYCsaSoAqzF6Syg64Ak_9_4HgMUEjz4tJSysi41N2kYByCIBgWVCz02z-nRiIxMMR0uxrZwsjqdrvy0gKWKQeY2ZhObPXLLP4A8xjqgbkZ-DdolOklIYtqsj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30FE3-665A-498D-9B71-4C93225A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olson</dc:creator>
  <cp:keywords/>
  <dc:description/>
  <cp:lastModifiedBy>Anna</cp:lastModifiedBy>
  <cp:revision>20</cp:revision>
  <cp:lastPrinted>2019-09-26T19:08:00Z</cp:lastPrinted>
  <dcterms:created xsi:type="dcterms:W3CDTF">2018-09-20T16:28:00Z</dcterms:created>
  <dcterms:modified xsi:type="dcterms:W3CDTF">2019-11-08T22:55:00Z</dcterms:modified>
</cp:coreProperties>
</file>